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8B443B" w14:textId="210A6818" w:rsidR="00B1766A" w:rsidRDefault="00B1766A" w:rsidP="00B17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>Ingresar a esta plantilla y redactar su artículo</w:t>
      </w:r>
    </w:p>
    <w:p w14:paraId="66C27FA6" w14:textId="5874EBEA" w:rsidR="00B1766A" w:rsidRDefault="00B1766A" w:rsidP="00B176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 xml:space="preserve">Los caracteres en rojo solo son indicativos, deben </w:t>
      </w:r>
      <w:r>
        <w:rPr>
          <w:rFonts w:ascii="Arial" w:hAnsi="Arial" w:cs="Arial"/>
          <w:color w:val="FF0000"/>
          <w:sz w:val="22"/>
          <w:szCs w:val="22"/>
          <w:lang w:val="es-PE"/>
        </w:rPr>
        <w:t>dejarse en vacío en la versión final.</w:t>
      </w:r>
    </w:p>
    <w:p w14:paraId="4DA863D4" w14:textId="3D4C843B" w:rsidR="00B1766A" w:rsidRDefault="00B1766A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>Los nombres de los autores e instituciones, así como las referencias deben ser en el estilo IEEE.</w:t>
      </w:r>
    </w:p>
    <w:p w14:paraId="468F5764" w14:textId="30D4C429" w:rsidR="00B254E6" w:rsidRPr="00E07E6D" w:rsidRDefault="00B1766A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>Las figuras y tablas deben tener leyendas como se indican abajo. Estas deben ser mencionadas en el texto.</w:t>
      </w:r>
    </w:p>
    <w:p w14:paraId="7772987C" w14:textId="5378B2EC" w:rsidR="00B1766A" w:rsidRPr="00B1766A" w:rsidRDefault="00B1766A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 xml:space="preserve">Las referencias empiezan a enumerarse en el texto, no en el resumen. </w:t>
      </w:r>
    </w:p>
    <w:p w14:paraId="15FF74F8" w14:textId="3EE446C7" w:rsidR="00634D17" w:rsidRPr="00E95707" w:rsidRDefault="00634D1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bCs/>
          <w:szCs w:val="24"/>
          <w:lang w:val="es-PE"/>
        </w:rPr>
      </w:pPr>
      <w:r w:rsidRPr="00E95707">
        <w:rPr>
          <w:rFonts w:ascii="Arial" w:hAnsi="Arial" w:cs="Arial"/>
          <w:b/>
          <w:bCs/>
          <w:szCs w:val="24"/>
          <w:lang w:val="es-PE"/>
        </w:rPr>
        <w:t>Título del trabajo en negritas, en Arial 1</w:t>
      </w:r>
      <w:r w:rsidR="00E95707" w:rsidRPr="00E95707">
        <w:rPr>
          <w:rFonts w:ascii="Arial" w:hAnsi="Arial" w:cs="Arial"/>
          <w:b/>
          <w:bCs/>
          <w:szCs w:val="24"/>
          <w:lang w:val="es-PE"/>
        </w:rPr>
        <w:t>2</w:t>
      </w:r>
      <w:r w:rsidRPr="00E95707">
        <w:rPr>
          <w:rFonts w:ascii="Arial" w:hAnsi="Arial" w:cs="Arial"/>
          <w:b/>
          <w:bCs/>
          <w:szCs w:val="24"/>
          <w:lang w:val="es-PE"/>
        </w:rPr>
        <w:t xml:space="preserve"> y centrado</w:t>
      </w:r>
    </w:p>
    <w:p w14:paraId="04371701" w14:textId="77777777" w:rsidR="00634D17" w:rsidRPr="00E237D8" w:rsidRDefault="00955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 w:rsidRPr="00E237D8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507A2AB9" w14:textId="77777777" w:rsidR="0095544B" w:rsidRDefault="00634D1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vertAlign w:val="superscript"/>
          <w:lang w:val="es-PE"/>
        </w:rPr>
      </w:pPr>
      <w:r w:rsidRPr="00634D17">
        <w:rPr>
          <w:rFonts w:ascii="Arial" w:hAnsi="Arial" w:cs="Arial"/>
          <w:sz w:val="22"/>
          <w:szCs w:val="22"/>
          <w:lang w:val="es-PE"/>
        </w:rPr>
        <w:t>Primer autor</w:t>
      </w:r>
      <w:r w:rsidRPr="00634D17">
        <w:rPr>
          <w:rFonts w:ascii="Arial" w:hAnsi="Arial" w:cs="Arial"/>
          <w:sz w:val="22"/>
          <w:szCs w:val="22"/>
          <w:vertAlign w:val="superscript"/>
          <w:lang w:val="es-PE"/>
        </w:rPr>
        <w:t>1</w:t>
      </w:r>
      <w:r w:rsidRPr="00634D17">
        <w:rPr>
          <w:rFonts w:ascii="Arial" w:hAnsi="Arial" w:cs="Arial"/>
          <w:sz w:val="22"/>
          <w:szCs w:val="22"/>
          <w:lang w:val="es-PE"/>
        </w:rPr>
        <w:t>, Segundo Autor</w:t>
      </w:r>
      <w:r w:rsidRPr="00634D17">
        <w:rPr>
          <w:rFonts w:ascii="Arial" w:hAnsi="Arial" w:cs="Arial"/>
          <w:sz w:val="22"/>
          <w:szCs w:val="22"/>
          <w:vertAlign w:val="superscript"/>
          <w:lang w:val="es-PE"/>
        </w:rPr>
        <w:t>2</w:t>
      </w:r>
      <w:r w:rsidR="00EF0008">
        <w:rPr>
          <w:rFonts w:ascii="Arial" w:hAnsi="Arial" w:cs="Arial"/>
          <w:sz w:val="22"/>
          <w:szCs w:val="22"/>
          <w:vertAlign w:val="superscript"/>
          <w:lang w:val="es-PE"/>
        </w:rPr>
        <w:t>,3</w:t>
      </w:r>
      <w:r w:rsidRPr="00634D17">
        <w:rPr>
          <w:rFonts w:ascii="Arial" w:hAnsi="Arial" w:cs="Arial"/>
          <w:sz w:val="22"/>
          <w:szCs w:val="22"/>
          <w:lang w:val="es-PE"/>
        </w:rPr>
        <w:t xml:space="preserve">, … Enésimo </w:t>
      </w:r>
      <w:proofErr w:type="spellStart"/>
      <w:r w:rsidRPr="00634D17">
        <w:rPr>
          <w:rFonts w:ascii="Arial" w:hAnsi="Arial" w:cs="Arial"/>
          <w:sz w:val="22"/>
          <w:szCs w:val="22"/>
          <w:lang w:val="es-PE"/>
        </w:rPr>
        <w:t>autor</w:t>
      </w:r>
      <w:r w:rsidR="0095544B">
        <w:rPr>
          <w:rFonts w:ascii="Arial" w:hAnsi="Arial" w:cs="Arial"/>
          <w:sz w:val="22"/>
          <w:szCs w:val="22"/>
          <w:vertAlign w:val="superscript"/>
          <w:lang w:val="es-PE"/>
        </w:rPr>
        <w:t>n</w:t>
      </w:r>
      <w:proofErr w:type="spellEnd"/>
    </w:p>
    <w:p w14:paraId="79C5DF3C" w14:textId="77777777" w:rsidR="00EF0008" w:rsidRPr="00EF0008" w:rsidRDefault="00EF0008" w:rsidP="00EF0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>Cuando hay un solo autor no se numera, tampo</w:t>
      </w:r>
      <w:r w:rsidR="00774975">
        <w:rPr>
          <w:rFonts w:ascii="Arial" w:hAnsi="Arial" w:cs="Arial"/>
          <w:color w:val="FF0000"/>
          <w:sz w:val="22"/>
          <w:szCs w:val="22"/>
          <w:lang w:val="es-PE"/>
        </w:rPr>
        <w:t>co</w:t>
      </w:r>
      <w:r>
        <w:rPr>
          <w:rFonts w:ascii="Arial" w:hAnsi="Arial" w:cs="Arial"/>
          <w:color w:val="FF0000"/>
          <w:sz w:val="22"/>
          <w:szCs w:val="22"/>
          <w:lang w:val="es-PE"/>
        </w:rPr>
        <w:t xml:space="preserve"> cuando todos son de una misma institución.</w:t>
      </w:r>
    </w:p>
    <w:p w14:paraId="3711ED72" w14:textId="77777777" w:rsidR="00634D17" w:rsidRDefault="00634D1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lang w:val="es-PE"/>
        </w:rPr>
      </w:pPr>
      <w:r w:rsidRPr="00634D17">
        <w:rPr>
          <w:rFonts w:ascii="Arial" w:hAnsi="Arial" w:cs="Arial"/>
          <w:sz w:val="22"/>
          <w:szCs w:val="22"/>
          <w:vertAlign w:val="superscript"/>
          <w:lang w:val="es-PE"/>
        </w:rPr>
        <w:t>1</w:t>
      </w:r>
      <w:r w:rsidRPr="00634D17">
        <w:rPr>
          <w:rFonts w:ascii="Arial" w:hAnsi="Arial" w:cs="Arial"/>
          <w:sz w:val="22"/>
          <w:szCs w:val="22"/>
          <w:lang w:val="es-PE"/>
        </w:rPr>
        <w:t xml:space="preserve"> Instituci</w:t>
      </w:r>
      <w:r>
        <w:rPr>
          <w:rFonts w:ascii="Arial" w:hAnsi="Arial" w:cs="Arial"/>
          <w:sz w:val="22"/>
          <w:szCs w:val="22"/>
          <w:lang w:val="es-PE"/>
        </w:rPr>
        <w:t>ón del primer autor, dirección, ciudad, país</w:t>
      </w:r>
    </w:p>
    <w:p w14:paraId="45CEF093" w14:textId="77777777" w:rsidR="00634D17" w:rsidRDefault="00634D1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ascii="Arial" w:hAnsi="Arial" w:cs="Arial"/>
          <w:sz w:val="22"/>
          <w:szCs w:val="22"/>
          <w:vertAlign w:val="superscript"/>
          <w:lang w:val="es-PE"/>
        </w:rPr>
        <w:t>2</w:t>
      </w:r>
      <w:r>
        <w:rPr>
          <w:rFonts w:ascii="Arial" w:hAnsi="Arial" w:cs="Arial"/>
          <w:sz w:val="22"/>
          <w:szCs w:val="22"/>
          <w:lang w:val="es-PE"/>
        </w:rPr>
        <w:t xml:space="preserve"> Institución del segundo autor, dirección, ciudad, país</w:t>
      </w:r>
    </w:p>
    <w:p w14:paraId="2EF02027" w14:textId="77777777" w:rsidR="00EF0008" w:rsidRDefault="00EF0008" w:rsidP="00EF0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ascii="Arial" w:hAnsi="Arial" w:cs="Arial"/>
          <w:sz w:val="22"/>
          <w:szCs w:val="22"/>
          <w:vertAlign w:val="superscript"/>
          <w:lang w:val="es-PE"/>
        </w:rPr>
        <w:t>3</w:t>
      </w:r>
      <w:r>
        <w:rPr>
          <w:rFonts w:ascii="Arial" w:hAnsi="Arial" w:cs="Arial"/>
          <w:sz w:val="22"/>
          <w:szCs w:val="22"/>
          <w:lang w:val="es-PE"/>
        </w:rPr>
        <w:t xml:space="preserve"> Institución del segundo autor, dirección, ciudad, país</w:t>
      </w:r>
    </w:p>
    <w:p w14:paraId="4D0E4F75" w14:textId="77777777" w:rsidR="00634D17" w:rsidRDefault="00634D1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lang w:val="es-PE"/>
        </w:rPr>
      </w:pPr>
      <w:r w:rsidRPr="00634D17">
        <w:rPr>
          <w:rFonts w:ascii="Arial" w:hAnsi="Arial" w:cs="Arial"/>
          <w:sz w:val="22"/>
          <w:szCs w:val="22"/>
          <w:vertAlign w:val="superscript"/>
          <w:lang w:val="es-PE"/>
        </w:rPr>
        <w:t>n</w:t>
      </w:r>
      <w:r>
        <w:rPr>
          <w:rFonts w:ascii="Arial" w:hAnsi="Arial" w:cs="Arial"/>
          <w:sz w:val="22"/>
          <w:szCs w:val="22"/>
          <w:lang w:val="es-PE"/>
        </w:rPr>
        <w:t xml:space="preserve"> Institución del enésimo autor, dirección, ciudad, país</w:t>
      </w:r>
    </w:p>
    <w:p w14:paraId="390B2CCC" w14:textId="77777777" w:rsidR="00634D17" w:rsidRPr="00E07E6D" w:rsidRDefault="00774975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>Si un autor tiene dos instituciones se coloca los dos números que corresponden como superíndices.</w:t>
      </w:r>
    </w:p>
    <w:p w14:paraId="7CC25A29" w14:textId="77777777" w:rsidR="00634D17" w:rsidRDefault="00634D1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lang w:val="es-PE"/>
        </w:rPr>
      </w:pPr>
      <w:r w:rsidRPr="00634D17">
        <w:rPr>
          <w:rFonts w:ascii="Arial" w:hAnsi="Arial" w:cs="Arial"/>
          <w:b/>
          <w:sz w:val="22"/>
          <w:szCs w:val="22"/>
          <w:lang w:val="es-PE"/>
        </w:rPr>
        <w:t>Resumen</w:t>
      </w:r>
    </w:p>
    <w:p w14:paraId="4709BEBF" w14:textId="77777777" w:rsidR="00634D17" w:rsidRPr="00E07E6D" w:rsidRDefault="00955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5BE775EF" w14:textId="77777777" w:rsidR="00634D17" w:rsidRPr="00774975" w:rsidRDefault="00634D17" w:rsidP="00774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lang w:val="es-PE"/>
        </w:rPr>
      </w:pPr>
      <w:r w:rsidRPr="00774975">
        <w:rPr>
          <w:rFonts w:ascii="Arial" w:hAnsi="Arial" w:cs="Arial"/>
          <w:sz w:val="22"/>
          <w:szCs w:val="22"/>
          <w:lang w:val="es-PE"/>
        </w:rPr>
        <w:t>Contenido del resumen</w:t>
      </w:r>
      <w:r w:rsidR="0095544B" w:rsidRPr="00774975">
        <w:rPr>
          <w:rFonts w:ascii="Arial" w:hAnsi="Arial" w:cs="Arial"/>
          <w:sz w:val="22"/>
          <w:szCs w:val="22"/>
          <w:lang w:val="es-PE"/>
        </w:rPr>
        <w:t xml:space="preserve"> en 20 líneas como máximo</w:t>
      </w:r>
    </w:p>
    <w:p w14:paraId="59A435C7" w14:textId="77777777" w:rsidR="0095544B" w:rsidRPr="00E07E6D" w:rsidRDefault="00774975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 xml:space="preserve">                                                                                   espacio</w:t>
      </w:r>
    </w:p>
    <w:p w14:paraId="0BAFF8F9" w14:textId="77777777" w:rsidR="0095544B" w:rsidRDefault="00955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i/>
          <w:sz w:val="22"/>
          <w:szCs w:val="22"/>
          <w:lang w:val="es-PE"/>
        </w:rPr>
      </w:pPr>
      <w:r w:rsidRPr="0095544B">
        <w:rPr>
          <w:rFonts w:ascii="Arial" w:hAnsi="Arial" w:cs="Arial"/>
          <w:b/>
          <w:i/>
          <w:sz w:val="22"/>
          <w:szCs w:val="22"/>
          <w:lang w:val="es-PE"/>
        </w:rPr>
        <w:t>Descriptores:</w:t>
      </w:r>
      <w:r w:rsidRPr="0095544B">
        <w:rPr>
          <w:rFonts w:ascii="Arial" w:hAnsi="Arial" w:cs="Arial"/>
          <w:i/>
          <w:sz w:val="22"/>
          <w:szCs w:val="22"/>
          <w:lang w:val="es-PE"/>
        </w:rPr>
        <w:t xml:space="preserve"> descriptor 1, descriptor 2, descriptor 3, descriptor 4, descriptor 5</w:t>
      </w:r>
    </w:p>
    <w:p w14:paraId="78EF2E96" w14:textId="77777777" w:rsidR="0095544B" w:rsidRPr="00774975" w:rsidRDefault="0095544B" w:rsidP="00774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 w:rsidRPr="00774975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0ADB314C" w14:textId="77777777" w:rsidR="0095544B" w:rsidRPr="00E07E6D" w:rsidRDefault="00955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b/>
          <w:sz w:val="22"/>
          <w:szCs w:val="22"/>
          <w:lang w:val="es-PE"/>
        </w:rPr>
      </w:pPr>
      <w:proofErr w:type="spellStart"/>
      <w:r w:rsidRPr="00E07E6D">
        <w:rPr>
          <w:rFonts w:ascii="Arial" w:hAnsi="Arial" w:cs="Arial"/>
          <w:b/>
          <w:sz w:val="22"/>
          <w:szCs w:val="22"/>
          <w:lang w:val="es-PE"/>
        </w:rPr>
        <w:t>Abstract</w:t>
      </w:r>
      <w:proofErr w:type="spellEnd"/>
    </w:p>
    <w:p w14:paraId="15FEED61" w14:textId="77777777" w:rsidR="0095544B" w:rsidRPr="00E07E6D" w:rsidRDefault="00955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6FE561A0" w14:textId="77777777" w:rsidR="0095544B" w:rsidRPr="00774975" w:rsidRDefault="00955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sz w:val="22"/>
          <w:szCs w:val="22"/>
          <w:lang w:val="es-PE"/>
        </w:rPr>
      </w:pPr>
      <w:r w:rsidRPr="00774975">
        <w:rPr>
          <w:rFonts w:ascii="Arial" w:hAnsi="Arial" w:cs="Arial"/>
          <w:sz w:val="22"/>
          <w:szCs w:val="22"/>
          <w:lang w:val="es-PE"/>
        </w:rPr>
        <w:t xml:space="preserve">Contenido del </w:t>
      </w:r>
      <w:proofErr w:type="spellStart"/>
      <w:r w:rsidRPr="00774975">
        <w:rPr>
          <w:rFonts w:ascii="Arial" w:hAnsi="Arial" w:cs="Arial"/>
          <w:sz w:val="22"/>
          <w:szCs w:val="22"/>
          <w:lang w:val="es-PE"/>
        </w:rPr>
        <w:t>abstract</w:t>
      </w:r>
      <w:proofErr w:type="spellEnd"/>
      <w:r w:rsidRPr="00774975">
        <w:rPr>
          <w:rFonts w:ascii="Arial" w:hAnsi="Arial" w:cs="Arial"/>
          <w:sz w:val="22"/>
          <w:szCs w:val="22"/>
          <w:lang w:val="es-PE"/>
        </w:rPr>
        <w:t xml:space="preserve"> en inglés en 20 líneas como máximo</w:t>
      </w:r>
    </w:p>
    <w:p w14:paraId="4DDF2A97" w14:textId="77777777" w:rsidR="000C294F" w:rsidRPr="00E237D8" w:rsidRDefault="000C294F" w:rsidP="007749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n-US"/>
        </w:rPr>
      </w:pPr>
      <w:r w:rsidRPr="00E237D8">
        <w:rPr>
          <w:rFonts w:ascii="Arial" w:hAnsi="Arial" w:cs="Arial"/>
          <w:color w:val="FF0000"/>
          <w:sz w:val="22"/>
          <w:szCs w:val="22"/>
          <w:lang w:val="en-US"/>
        </w:rPr>
        <w:t>Espacio</w:t>
      </w:r>
    </w:p>
    <w:p w14:paraId="0571B940" w14:textId="77777777" w:rsidR="000C294F" w:rsidRPr="000C294F" w:rsidRDefault="000C294F" w:rsidP="000C29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left"/>
        <w:rPr>
          <w:rFonts w:ascii="Arial" w:hAnsi="Arial" w:cs="Arial"/>
          <w:i/>
          <w:sz w:val="22"/>
          <w:szCs w:val="22"/>
          <w:lang w:val="en-US"/>
        </w:rPr>
      </w:pPr>
      <w:r w:rsidRPr="000C294F">
        <w:rPr>
          <w:rFonts w:ascii="Arial" w:hAnsi="Arial" w:cs="Arial"/>
          <w:b/>
          <w:i/>
          <w:sz w:val="22"/>
          <w:szCs w:val="22"/>
          <w:lang w:val="en-US"/>
        </w:rPr>
        <w:t xml:space="preserve">Keywords: </w:t>
      </w:r>
      <w:r>
        <w:rPr>
          <w:rFonts w:ascii="Arial" w:hAnsi="Arial" w:cs="Arial"/>
          <w:i/>
          <w:sz w:val="22"/>
          <w:szCs w:val="22"/>
          <w:lang w:val="en-US"/>
        </w:rPr>
        <w:t>k</w:t>
      </w:r>
      <w:r w:rsidRPr="000C294F">
        <w:rPr>
          <w:rFonts w:ascii="Arial" w:hAnsi="Arial" w:cs="Arial"/>
          <w:i/>
          <w:sz w:val="22"/>
          <w:szCs w:val="22"/>
          <w:lang w:val="en-US"/>
        </w:rPr>
        <w:t xml:space="preserve">eyword 1, </w:t>
      </w:r>
      <w:r>
        <w:rPr>
          <w:rFonts w:ascii="Arial" w:hAnsi="Arial" w:cs="Arial"/>
          <w:i/>
          <w:sz w:val="22"/>
          <w:szCs w:val="22"/>
          <w:lang w:val="en-US"/>
        </w:rPr>
        <w:t>k</w:t>
      </w:r>
      <w:r w:rsidRPr="000C294F">
        <w:rPr>
          <w:rFonts w:ascii="Arial" w:hAnsi="Arial" w:cs="Arial"/>
          <w:i/>
          <w:sz w:val="22"/>
          <w:szCs w:val="22"/>
          <w:lang w:val="en-US"/>
        </w:rPr>
        <w:t xml:space="preserve">eyword 2, </w:t>
      </w:r>
      <w:r>
        <w:rPr>
          <w:rFonts w:ascii="Arial" w:hAnsi="Arial" w:cs="Arial"/>
          <w:i/>
          <w:sz w:val="22"/>
          <w:szCs w:val="22"/>
          <w:lang w:val="en-US"/>
        </w:rPr>
        <w:t>k</w:t>
      </w:r>
      <w:r w:rsidRPr="000C294F">
        <w:rPr>
          <w:rFonts w:ascii="Arial" w:hAnsi="Arial" w:cs="Arial"/>
          <w:i/>
          <w:sz w:val="22"/>
          <w:szCs w:val="22"/>
          <w:lang w:val="en-US"/>
        </w:rPr>
        <w:t xml:space="preserve">eyword 3, </w:t>
      </w:r>
      <w:r>
        <w:rPr>
          <w:rFonts w:ascii="Arial" w:hAnsi="Arial" w:cs="Arial"/>
          <w:i/>
          <w:sz w:val="22"/>
          <w:szCs w:val="22"/>
          <w:lang w:val="en-US"/>
        </w:rPr>
        <w:t>k</w:t>
      </w:r>
      <w:r w:rsidRPr="000C294F">
        <w:rPr>
          <w:rFonts w:ascii="Arial" w:hAnsi="Arial" w:cs="Arial"/>
          <w:i/>
          <w:sz w:val="22"/>
          <w:szCs w:val="22"/>
          <w:lang w:val="en-US"/>
        </w:rPr>
        <w:t xml:space="preserve">eyword 4, </w:t>
      </w:r>
      <w:r>
        <w:rPr>
          <w:rFonts w:ascii="Arial" w:hAnsi="Arial" w:cs="Arial"/>
          <w:i/>
          <w:sz w:val="22"/>
          <w:szCs w:val="22"/>
          <w:lang w:val="en-US"/>
        </w:rPr>
        <w:t>k</w:t>
      </w:r>
      <w:r w:rsidRPr="000C294F">
        <w:rPr>
          <w:rFonts w:ascii="Arial" w:hAnsi="Arial" w:cs="Arial"/>
          <w:i/>
          <w:sz w:val="22"/>
          <w:szCs w:val="22"/>
          <w:lang w:val="en-US"/>
        </w:rPr>
        <w:t>eyword 5</w:t>
      </w:r>
    </w:p>
    <w:p w14:paraId="76DC9048" w14:textId="77777777" w:rsidR="0095544B" w:rsidRPr="00E237D8" w:rsidRDefault="00955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 w:rsidRPr="00E237D8">
        <w:rPr>
          <w:rFonts w:ascii="Arial" w:hAnsi="Arial" w:cs="Arial"/>
          <w:color w:val="FF0000"/>
          <w:sz w:val="22"/>
          <w:szCs w:val="22"/>
          <w:lang w:val="es-PE"/>
        </w:rPr>
        <w:t>Espacio</w:t>
      </w:r>
      <w:r w:rsidR="00B4344B" w:rsidRPr="00E237D8">
        <w:rPr>
          <w:rFonts w:ascii="Arial" w:hAnsi="Arial" w:cs="Arial"/>
          <w:color w:val="FF0000"/>
          <w:sz w:val="22"/>
          <w:szCs w:val="22"/>
          <w:lang w:val="es-PE"/>
        </w:rPr>
        <w:t xml:space="preserve">, </w:t>
      </w:r>
      <w:r w:rsidRPr="00E237D8">
        <w:rPr>
          <w:rFonts w:ascii="Arial" w:hAnsi="Arial" w:cs="Arial"/>
          <w:color w:val="FF0000"/>
          <w:sz w:val="22"/>
          <w:szCs w:val="22"/>
          <w:lang w:val="es-PE"/>
        </w:rPr>
        <w:t xml:space="preserve">en </w:t>
      </w:r>
      <w:r w:rsidR="00B4344B" w:rsidRPr="00E237D8">
        <w:rPr>
          <w:rFonts w:ascii="Arial" w:hAnsi="Arial" w:cs="Arial"/>
          <w:i/>
          <w:color w:val="FF0000"/>
          <w:sz w:val="22"/>
          <w:szCs w:val="22"/>
          <w:lang w:val="es-PE"/>
        </w:rPr>
        <w:t>d</w:t>
      </w:r>
      <w:r w:rsidRPr="00E237D8">
        <w:rPr>
          <w:rFonts w:ascii="Arial" w:hAnsi="Arial" w:cs="Arial"/>
          <w:i/>
          <w:color w:val="FF0000"/>
          <w:sz w:val="22"/>
          <w:szCs w:val="22"/>
          <w:lang w:val="es-PE"/>
        </w:rPr>
        <w:t>iseño de página</w:t>
      </w:r>
      <w:r w:rsidRPr="00E237D8">
        <w:rPr>
          <w:rFonts w:ascii="Arial" w:hAnsi="Arial" w:cs="Arial"/>
          <w:color w:val="FF0000"/>
          <w:sz w:val="22"/>
          <w:szCs w:val="22"/>
          <w:lang w:val="es-PE"/>
        </w:rPr>
        <w:t xml:space="preserve">, hacer </w:t>
      </w:r>
      <w:r w:rsidRPr="00E237D8">
        <w:rPr>
          <w:rFonts w:ascii="Arial" w:hAnsi="Arial" w:cs="Arial"/>
          <w:i/>
          <w:color w:val="FF0000"/>
          <w:sz w:val="22"/>
          <w:szCs w:val="22"/>
          <w:lang w:val="es-PE"/>
        </w:rPr>
        <w:t>salto de sección</w:t>
      </w:r>
      <w:r w:rsidRPr="00E237D8">
        <w:rPr>
          <w:rFonts w:ascii="Arial" w:hAnsi="Arial" w:cs="Arial"/>
          <w:color w:val="FF0000"/>
          <w:sz w:val="22"/>
          <w:szCs w:val="22"/>
          <w:lang w:val="es-PE"/>
        </w:rPr>
        <w:t xml:space="preserve"> y </w:t>
      </w:r>
      <w:proofErr w:type="spellStart"/>
      <w:r w:rsidRPr="00E237D8">
        <w:rPr>
          <w:rFonts w:ascii="Arial" w:hAnsi="Arial" w:cs="Arial"/>
          <w:i/>
          <w:color w:val="FF0000"/>
          <w:sz w:val="22"/>
          <w:szCs w:val="22"/>
          <w:lang w:val="es-PE"/>
        </w:rPr>
        <w:t>contínua</w:t>
      </w:r>
      <w:proofErr w:type="spellEnd"/>
      <w:r w:rsidR="00B4344B" w:rsidRPr="00E237D8">
        <w:rPr>
          <w:rFonts w:ascii="Arial" w:hAnsi="Arial" w:cs="Arial"/>
          <w:color w:val="FF0000"/>
          <w:sz w:val="22"/>
          <w:szCs w:val="22"/>
          <w:lang w:val="es-PE"/>
        </w:rPr>
        <w:t xml:space="preserve">, justificar </w:t>
      </w:r>
      <w:proofErr w:type="spellStart"/>
      <w:r w:rsidR="00B4344B" w:rsidRPr="00E237D8">
        <w:rPr>
          <w:rFonts w:ascii="Arial" w:hAnsi="Arial" w:cs="Arial"/>
          <w:color w:val="FF0000"/>
          <w:sz w:val="22"/>
          <w:szCs w:val="22"/>
          <w:lang w:val="es-PE"/>
        </w:rPr>
        <w:t>Crtl</w:t>
      </w:r>
      <w:proofErr w:type="spellEnd"/>
      <w:r w:rsidR="00B4344B" w:rsidRPr="00E237D8">
        <w:rPr>
          <w:rFonts w:ascii="Arial" w:hAnsi="Arial" w:cs="Arial"/>
          <w:color w:val="FF0000"/>
          <w:sz w:val="22"/>
          <w:szCs w:val="22"/>
          <w:lang w:val="es-PE"/>
        </w:rPr>
        <w:t xml:space="preserve"> J, luego colocar en 2 columnas</w:t>
      </w:r>
    </w:p>
    <w:p w14:paraId="069817AA" w14:textId="77777777" w:rsidR="00B4344B" w:rsidRDefault="00B43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s-PE"/>
        </w:rPr>
        <w:sectPr w:rsidR="00B4344B" w:rsidSect="00AE434D">
          <w:headerReference w:type="default" r:id="rId8"/>
          <w:footerReference w:type="default" r:id="rId9"/>
          <w:type w:val="continuous"/>
          <w:pgSz w:w="11905" w:h="16837"/>
          <w:pgMar w:top="567" w:right="567" w:bottom="567" w:left="567" w:header="720" w:footer="720" w:gutter="0"/>
          <w:cols w:space="720"/>
          <w:docGrid w:linePitch="360"/>
        </w:sectPr>
      </w:pPr>
    </w:p>
    <w:p w14:paraId="13D091D4" w14:textId="77777777" w:rsidR="00B4344B" w:rsidRPr="00B4344B" w:rsidRDefault="00B43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2"/>
          <w:szCs w:val="22"/>
          <w:lang w:val="es-PE"/>
        </w:rPr>
      </w:pPr>
      <w:r w:rsidRPr="00B4344B">
        <w:rPr>
          <w:rFonts w:ascii="Arial" w:hAnsi="Arial" w:cs="Arial"/>
          <w:b/>
          <w:sz w:val="22"/>
          <w:szCs w:val="22"/>
          <w:lang w:val="es-PE"/>
        </w:rPr>
        <w:t>1. Introducción</w:t>
      </w:r>
    </w:p>
    <w:p w14:paraId="437726EA" w14:textId="77777777" w:rsidR="00B4344B" w:rsidRPr="00E07E6D" w:rsidRDefault="00B43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4D1CC1FD" w14:textId="41EEF327" w:rsidR="00B4344B" w:rsidRDefault="00C148CC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s-PE"/>
        </w:rPr>
      </w:pPr>
      <w:r>
        <w:rPr>
          <w:rFonts w:ascii="Arial" w:hAnsi="Arial" w:cs="Arial"/>
          <w:sz w:val="22"/>
          <w:szCs w:val="22"/>
          <w:lang w:val="es-PE"/>
        </w:rPr>
        <w:t xml:space="preserve">Definiendo el problema que se </w:t>
      </w:r>
      <w:proofErr w:type="gramStart"/>
      <w:r>
        <w:rPr>
          <w:rFonts w:ascii="Arial" w:hAnsi="Arial" w:cs="Arial"/>
          <w:sz w:val="22"/>
          <w:szCs w:val="22"/>
          <w:lang w:val="es-PE"/>
        </w:rPr>
        <w:t>va</w:t>
      </w:r>
      <w:proofErr w:type="gramEnd"/>
      <w:r>
        <w:rPr>
          <w:rFonts w:ascii="Arial" w:hAnsi="Arial" w:cs="Arial"/>
          <w:sz w:val="22"/>
          <w:szCs w:val="22"/>
          <w:lang w:val="es-PE"/>
        </w:rPr>
        <w:t xml:space="preserve"> resolver, recordar todo lo que otros autores han avanzado en ese intento, señalando las referencias entre corchetes </w:t>
      </w:r>
      <w:r w:rsidR="008F7787">
        <w:rPr>
          <w:rFonts w:ascii="Arial" w:hAnsi="Arial" w:cs="Arial"/>
          <w:sz w:val="22"/>
          <w:szCs w:val="22"/>
          <w:lang w:val="es-PE"/>
        </w:rPr>
        <w:t>[1</w:t>
      </w:r>
      <w:r w:rsidR="00B1766A">
        <w:rPr>
          <w:rFonts w:ascii="Arial" w:hAnsi="Arial" w:cs="Arial"/>
          <w:sz w:val="22"/>
          <w:szCs w:val="22"/>
          <w:lang w:val="es-PE"/>
        </w:rPr>
        <w:t>, 2</w:t>
      </w:r>
      <w:r w:rsidR="008F7787">
        <w:rPr>
          <w:rFonts w:ascii="Arial" w:hAnsi="Arial" w:cs="Arial"/>
          <w:sz w:val="22"/>
          <w:szCs w:val="22"/>
          <w:lang w:val="es-PE"/>
        </w:rPr>
        <w:t>].</w:t>
      </w:r>
    </w:p>
    <w:p w14:paraId="634ADEB9" w14:textId="77777777" w:rsidR="00E07E6D" w:rsidRPr="00E07E6D" w:rsidRDefault="00E07E6D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i/>
          <w:sz w:val="22"/>
          <w:szCs w:val="22"/>
          <w:lang w:val="es-PE"/>
        </w:rPr>
      </w:pPr>
      <w:r>
        <w:rPr>
          <w:rFonts w:ascii="Arial" w:hAnsi="Arial" w:cs="Arial"/>
          <w:i/>
          <w:sz w:val="22"/>
          <w:szCs w:val="22"/>
          <w:lang w:val="es-PE"/>
        </w:rPr>
        <w:t>espacio</w:t>
      </w:r>
    </w:p>
    <w:p w14:paraId="4A4F5AEA" w14:textId="77777777" w:rsidR="00B4344B" w:rsidRPr="00B4344B" w:rsidRDefault="00C148CC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2"/>
          <w:szCs w:val="22"/>
          <w:lang w:val="es-PE"/>
        </w:rPr>
      </w:pPr>
      <w:r>
        <w:rPr>
          <w:rFonts w:ascii="Arial" w:hAnsi="Arial" w:cs="Arial"/>
          <w:b/>
          <w:sz w:val="22"/>
          <w:szCs w:val="22"/>
          <w:lang w:val="es-PE"/>
        </w:rPr>
        <w:t>2. M</w:t>
      </w:r>
      <w:r w:rsidR="00E07E6D">
        <w:rPr>
          <w:rFonts w:ascii="Arial" w:hAnsi="Arial" w:cs="Arial"/>
          <w:b/>
          <w:sz w:val="22"/>
          <w:szCs w:val="22"/>
          <w:lang w:val="es-PE"/>
        </w:rPr>
        <w:t>eto</w:t>
      </w:r>
      <w:r>
        <w:rPr>
          <w:rFonts w:ascii="Arial" w:hAnsi="Arial" w:cs="Arial"/>
          <w:b/>
          <w:sz w:val="22"/>
          <w:szCs w:val="22"/>
          <w:lang w:val="es-PE"/>
        </w:rPr>
        <w:t>do</w:t>
      </w:r>
      <w:r w:rsidR="00E07E6D">
        <w:rPr>
          <w:rFonts w:ascii="Arial" w:hAnsi="Arial" w:cs="Arial"/>
          <w:b/>
          <w:sz w:val="22"/>
          <w:szCs w:val="22"/>
          <w:lang w:val="es-PE"/>
        </w:rPr>
        <w:t>logía</w:t>
      </w:r>
    </w:p>
    <w:p w14:paraId="615F9893" w14:textId="77777777" w:rsidR="00B4344B" w:rsidRDefault="00B43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2B6D29E1" w14:textId="1DBB82B7" w:rsidR="00C148CC" w:rsidRPr="00C148CC" w:rsidRDefault="00C148CC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s-PE"/>
        </w:rPr>
      </w:pPr>
      <w:r>
        <w:rPr>
          <w:rFonts w:ascii="Arial" w:hAnsi="Arial" w:cs="Arial"/>
          <w:sz w:val="22"/>
          <w:szCs w:val="22"/>
          <w:lang w:val="es-PE"/>
        </w:rPr>
        <w:t xml:space="preserve">Qué instrumentos, métodos, </w:t>
      </w:r>
      <w:proofErr w:type="spellStart"/>
      <w:r>
        <w:rPr>
          <w:rFonts w:ascii="Arial" w:hAnsi="Arial" w:cs="Arial"/>
          <w:sz w:val="22"/>
          <w:szCs w:val="22"/>
          <w:lang w:val="es-PE"/>
        </w:rPr>
        <w:t>fórmalismos</w:t>
      </w:r>
      <w:proofErr w:type="spellEnd"/>
      <w:r>
        <w:rPr>
          <w:rFonts w:ascii="Arial" w:hAnsi="Arial" w:cs="Arial"/>
          <w:sz w:val="22"/>
          <w:szCs w:val="22"/>
          <w:lang w:val="es-PE"/>
        </w:rPr>
        <w:t xml:space="preserve"> u otros ha utilizado para resolver el problema. Puede tener subsecciones, </w:t>
      </w:r>
      <w:proofErr w:type="gramStart"/>
      <w:r>
        <w:rPr>
          <w:rFonts w:ascii="Arial" w:hAnsi="Arial" w:cs="Arial"/>
          <w:sz w:val="22"/>
          <w:szCs w:val="22"/>
          <w:lang w:val="es-PE"/>
        </w:rPr>
        <w:t>como</w:t>
      </w:r>
      <w:proofErr w:type="gramEnd"/>
      <w:r>
        <w:rPr>
          <w:rFonts w:ascii="Arial" w:hAnsi="Arial" w:cs="Arial"/>
          <w:sz w:val="22"/>
          <w:szCs w:val="22"/>
          <w:lang w:val="es-PE"/>
        </w:rPr>
        <w:t xml:space="preserve"> por ejemplo.</w:t>
      </w:r>
      <w:r w:rsidR="00B1766A">
        <w:rPr>
          <w:rFonts w:ascii="Arial" w:hAnsi="Arial" w:cs="Arial"/>
          <w:sz w:val="22"/>
          <w:szCs w:val="22"/>
          <w:lang w:val="es-PE"/>
        </w:rPr>
        <w:t xml:space="preserve"> Ver Fig. 1 y Tab. 1.</w:t>
      </w:r>
    </w:p>
    <w:p w14:paraId="15EC547D" w14:textId="77777777" w:rsidR="00B4344B" w:rsidRDefault="00C148CC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2"/>
          <w:szCs w:val="22"/>
          <w:lang w:val="es-PE"/>
        </w:rPr>
      </w:pPr>
      <w:r>
        <w:rPr>
          <w:rFonts w:ascii="Arial" w:hAnsi="Arial" w:cs="Arial"/>
          <w:b/>
          <w:sz w:val="22"/>
          <w:szCs w:val="22"/>
          <w:lang w:val="es-PE"/>
        </w:rPr>
        <w:t xml:space="preserve">2.1. </w:t>
      </w:r>
    </w:p>
    <w:p w14:paraId="2671F848" w14:textId="77777777" w:rsidR="00B4344B" w:rsidRDefault="00B43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7D4EB6D2" w14:textId="77777777" w:rsidR="004442E6" w:rsidRPr="00C148CC" w:rsidRDefault="004442E6" w:rsidP="004442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s-PE"/>
        </w:rPr>
      </w:pPr>
      <w:r w:rsidRPr="00C148CC">
        <w:rPr>
          <w:rFonts w:ascii="Arial" w:hAnsi="Arial" w:cs="Arial"/>
          <w:sz w:val="22"/>
          <w:szCs w:val="22"/>
          <w:lang w:val="es-PE"/>
        </w:rPr>
        <w:t>Contenido de la subsección 2.1</w:t>
      </w:r>
    </w:p>
    <w:p w14:paraId="4FC8A03B" w14:textId="06F3084C" w:rsidR="004442E6" w:rsidRDefault="00B1766A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5EB7E0B5" w14:textId="77777777" w:rsidR="00C148CC" w:rsidRPr="004442E6" w:rsidRDefault="004442E6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2"/>
          <w:szCs w:val="22"/>
          <w:lang w:val="es-PE"/>
        </w:rPr>
      </w:pPr>
      <w:r>
        <w:rPr>
          <w:rFonts w:ascii="Arial" w:hAnsi="Arial" w:cs="Arial"/>
          <w:b/>
          <w:sz w:val="22"/>
          <w:szCs w:val="22"/>
          <w:lang w:val="es-PE"/>
        </w:rPr>
        <w:t>2.2</w:t>
      </w:r>
    </w:p>
    <w:p w14:paraId="4F346176" w14:textId="77777777" w:rsidR="00B4344B" w:rsidRDefault="00B43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5F0AEB23" w14:textId="510CEA94" w:rsidR="00B1766A" w:rsidRDefault="00B1766A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s-PE"/>
        </w:rPr>
      </w:pPr>
      <w:r w:rsidRPr="00B1766A">
        <w:rPr>
          <w:rFonts w:ascii="Arial" w:hAnsi="Arial" w:cs="Arial"/>
          <w:sz w:val="22"/>
          <w:szCs w:val="22"/>
          <w:lang w:val="es-PE"/>
        </w:rPr>
        <w:t>Contenido de la sección 2.2</w:t>
      </w:r>
    </w:p>
    <w:p w14:paraId="2537FDCD" w14:textId="5F7F553B" w:rsidR="00B1766A" w:rsidRPr="00B1766A" w:rsidRDefault="00B1766A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EE0000"/>
          <w:sz w:val="22"/>
          <w:szCs w:val="22"/>
          <w:lang w:val="es-PE"/>
        </w:rPr>
      </w:pPr>
      <w:r w:rsidRPr="00B1766A">
        <w:rPr>
          <w:rFonts w:ascii="Arial" w:hAnsi="Arial" w:cs="Arial"/>
          <w:color w:val="EE0000"/>
          <w:sz w:val="22"/>
          <w:szCs w:val="22"/>
          <w:lang w:val="es-PE"/>
        </w:rPr>
        <w:t>Espacio</w:t>
      </w:r>
    </w:p>
    <w:p w14:paraId="278BC050" w14:textId="77777777" w:rsidR="00B4344B" w:rsidRDefault="00B4344B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sz w:val="22"/>
          <w:szCs w:val="22"/>
          <w:lang w:val="es-PE"/>
        </w:rPr>
      </w:pPr>
      <w:r w:rsidRPr="00B4344B">
        <w:rPr>
          <w:rFonts w:ascii="Arial" w:hAnsi="Arial" w:cs="Arial"/>
          <w:b/>
          <w:sz w:val="22"/>
          <w:szCs w:val="22"/>
          <w:lang w:val="es-PE"/>
        </w:rPr>
        <w:t xml:space="preserve">3. </w:t>
      </w:r>
      <w:r w:rsidR="00C148CC">
        <w:rPr>
          <w:rFonts w:ascii="Arial" w:hAnsi="Arial" w:cs="Arial"/>
          <w:b/>
          <w:sz w:val="22"/>
          <w:szCs w:val="22"/>
          <w:lang w:val="es-PE"/>
        </w:rPr>
        <w:t>R</w:t>
      </w:r>
      <w:r w:rsidR="00E07E6D">
        <w:rPr>
          <w:rFonts w:ascii="Arial" w:hAnsi="Arial" w:cs="Arial"/>
          <w:b/>
          <w:sz w:val="22"/>
          <w:szCs w:val="22"/>
          <w:lang w:val="es-PE"/>
        </w:rPr>
        <w:t xml:space="preserve">esultados </w:t>
      </w:r>
    </w:p>
    <w:p w14:paraId="375D8BBD" w14:textId="77777777" w:rsidR="008F7787" w:rsidRDefault="008F7787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8F7787">
        <w:rPr>
          <w:rFonts w:ascii="Arial" w:hAnsi="Arial" w:cs="Arial"/>
          <w:color w:val="FF0000"/>
          <w:sz w:val="22"/>
          <w:szCs w:val="22"/>
          <w:lang w:val="es-PE"/>
        </w:rPr>
        <w:t xml:space="preserve">espacio </w:t>
      </w:r>
    </w:p>
    <w:p w14:paraId="1AC6A0DD" w14:textId="77777777" w:rsidR="004442E6" w:rsidRDefault="004442E6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/>
          <w:sz w:val="22"/>
          <w:szCs w:val="22"/>
          <w:lang w:val="es-PE"/>
        </w:rPr>
      </w:pPr>
      <w:r>
        <w:rPr>
          <w:rFonts w:ascii="Arial" w:hAnsi="Arial" w:cs="Arial"/>
          <w:color w:val="000000"/>
          <w:sz w:val="22"/>
          <w:szCs w:val="22"/>
          <w:lang w:val="es-PE"/>
        </w:rPr>
        <w:t>Los resultados deben ser presentados en tablas, figuras u otros que los muestren objetivamente.</w:t>
      </w:r>
    </w:p>
    <w:p w14:paraId="5115F189" w14:textId="77777777" w:rsidR="00C148CC" w:rsidRDefault="00805D35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/>
          <w:sz w:val="22"/>
          <w:szCs w:val="22"/>
          <w:lang w:val="es-PE"/>
        </w:rPr>
      </w:pPr>
      <w:r w:rsidRPr="00306DEB">
        <w:rPr>
          <w:rFonts w:ascii="Arial" w:hAnsi="Arial" w:cs="Arial"/>
          <w:color w:val="000000"/>
          <w:sz w:val="22"/>
          <w:szCs w:val="22"/>
          <w:lang w:val="es-PE"/>
        </w:rPr>
        <w:t xml:space="preserve">Las figuras deben ser insertadas en formato </w:t>
      </w:r>
      <w:proofErr w:type="spellStart"/>
      <w:r w:rsidRPr="00306DEB">
        <w:rPr>
          <w:rFonts w:ascii="Arial" w:hAnsi="Arial" w:cs="Arial"/>
          <w:color w:val="000000"/>
          <w:sz w:val="22"/>
          <w:szCs w:val="22"/>
          <w:lang w:val="es-PE"/>
        </w:rPr>
        <w:t>jpg</w:t>
      </w:r>
      <w:proofErr w:type="spellEnd"/>
      <w:r w:rsidRPr="00306DEB">
        <w:rPr>
          <w:rFonts w:ascii="Arial" w:hAnsi="Arial" w:cs="Arial"/>
          <w:color w:val="000000"/>
          <w:sz w:val="22"/>
          <w:szCs w:val="22"/>
          <w:lang w:val="es-PE"/>
        </w:rPr>
        <w:t xml:space="preserve">, las tablas usando este mismo procesador de texto. Las tablas deben ser elaboradas usando esta misma </w:t>
      </w:r>
      <w:proofErr w:type="spellStart"/>
      <w:r w:rsidRPr="00306DEB">
        <w:rPr>
          <w:rFonts w:ascii="Arial" w:hAnsi="Arial" w:cs="Arial"/>
          <w:color w:val="000000"/>
          <w:sz w:val="22"/>
          <w:szCs w:val="22"/>
          <w:lang w:val="es-PE"/>
        </w:rPr>
        <w:t>plataform</w:t>
      </w:r>
      <w:proofErr w:type="spellEnd"/>
      <w:r w:rsidRPr="00306DEB">
        <w:rPr>
          <w:rFonts w:ascii="Arial" w:hAnsi="Arial" w:cs="Arial"/>
          <w:color w:val="000000"/>
          <w:sz w:val="22"/>
          <w:szCs w:val="22"/>
          <w:lang w:val="es-PE"/>
        </w:rPr>
        <w:t xml:space="preserve"> MSW.</w:t>
      </w:r>
    </w:p>
    <w:p w14:paraId="51DFF7E6" w14:textId="77777777" w:rsidR="004442E6" w:rsidRDefault="004442E6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/>
          <w:sz w:val="22"/>
          <w:szCs w:val="22"/>
          <w:lang w:val="es-PE"/>
        </w:rPr>
      </w:pPr>
      <w:r>
        <w:rPr>
          <w:rFonts w:ascii="Arial" w:hAnsi="Arial" w:cs="Arial"/>
          <w:color w:val="000000"/>
          <w:sz w:val="22"/>
          <w:szCs w:val="22"/>
          <w:lang w:val="es-PE"/>
        </w:rPr>
        <w:t>Los textos dentro de las figuras deben ser en caracteres visibles 11 p.</w:t>
      </w:r>
    </w:p>
    <w:p w14:paraId="1836184F" w14:textId="77777777" w:rsidR="00805D35" w:rsidRPr="00306DEB" w:rsidRDefault="00C148CC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/>
          <w:sz w:val="22"/>
          <w:szCs w:val="22"/>
          <w:lang w:val="es-PE"/>
        </w:rPr>
      </w:pPr>
      <w:r w:rsidRPr="00C148CC">
        <w:rPr>
          <w:rFonts w:ascii="Arial" w:hAnsi="Arial" w:cs="Arial"/>
          <w:color w:val="FF0000"/>
          <w:sz w:val="22"/>
          <w:szCs w:val="22"/>
          <w:lang w:val="es-PE"/>
        </w:rPr>
        <w:t>espacio</w:t>
      </w:r>
      <w:r w:rsidR="00805D35" w:rsidRPr="00306DEB">
        <w:rPr>
          <w:rFonts w:ascii="Arial" w:hAnsi="Arial" w:cs="Arial"/>
          <w:color w:val="000000"/>
          <w:sz w:val="22"/>
          <w:szCs w:val="22"/>
          <w:lang w:val="es-PE"/>
        </w:rPr>
        <w:t xml:space="preserve"> </w:t>
      </w:r>
    </w:p>
    <w:p w14:paraId="6E4F5BCC" w14:textId="77777777" w:rsidR="008F7787" w:rsidRDefault="00774975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es-PE"/>
        </w:rPr>
      </w:pPr>
      <w:r>
        <w:rPr>
          <w:rFonts w:ascii="Arial" w:hAnsi="Arial" w:cs="Arial"/>
          <w:noProof/>
          <w:sz w:val="22"/>
          <w:szCs w:val="22"/>
          <w:lang w:val="es-PE" w:eastAsia="es-PE"/>
        </w:rPr>
        <w:drawing>
          <wp:inline distT="0" distB="0" distL="0" distR="0" wp14:anchorId="6C535ED0" wp14:editId="55692FE5">
            <wp:extent cx="2927350" cy="1885950"/>
            <wp:effectExtent l="0" t="0" r="0" b="0"/>
            <wp:docPr id="1" name="Imagen 1" descr="fi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19DC9" w14:textId="77777777" w:rsidR="008F7787" w:rsidRPr="00E07E6D" w:rsidRDefault="008F7787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088F31D1" w14:textId="77777777" w:rsidR="008F7787" w:rsidRDefault="008F7787" w:rsidP="008F77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i/>
          <w:sz w:val="22"/>
          <w:szCs w:val="22"/>
          <w:lang w:val="es-PE"/>
        </w:rPr>
      </w:pPr>
      <w:r w:rsidRPr="00E07E6D">
        <w:rPr>
          <w:rFonts w:ascii="Arial" w:hAnsi="Arial" w:cs="Arial"/>
          <w:i/>
          <w:sz w:val="22"/>
          <w:szCs w:val="22"/>
          <w:lang w:val="es-PE"/>
        </w:rPr>
        <w:lastRenderedPageBreak/>
        <w:t xml:space="preserve">Figura 1: descripción de la figura en itálicas (la figura en </w:t>
      </w:r>
      <w:proofErr w:type="spellStart"/>
      <w:r w:rsidRPr="00E07E6D">
        <w:rPr>
          <w:rFonts w:ascii="Arial" w:hAnsi="Arial" w:cs="Arial"/>
          <w:i/>
          <w:sz w:val="22"/>
          <w:szCs w:val="22"/>
          <w:lang w:val="es-PE"/>
        </w:rPr>
        <w:t>jpg</w:t>
      </w:r>
      <w:proofErr w:type="spellEnd"/>
      <w:r w:rsidRPr="00E07E6D">
        <w:rPr>
          <w:rFonts w:ascii="Arial" w:hAnsi="Arial" w:cs="Arial"/>
          <w:i/>
          <w:sz w:val="22"/>
          <w:szCs w:val="22"/>
          <w:lang w:val="es-PE"/>
        </w:rPr>
        <w:t xml:space="preserve">, con </w:t>
      </w:r>
      <w:proofErr w:type="spellStart"/>
      <w:r w:rsidRPr="00E07E6D">
        <w:rPr>
          <w:rFonts w:ascii="Arial" w:hAnsi="Arial" w:cs="Arial"/>
          <w:i/>
          <w:sz w:val="22"/>
          <w:szCs w:val="22"/>
          <w:lang w:val="es-PE"/>
        </w:rPr>
        <w:t>caractes</w:t>
      </w:r>
      <w:proofErr w:type="spellEnd"/>
      <w:r w:rsidRPr="00E07E6D">
        <w:rPr>
          <w:rFonts w:ascii="Arial" w:hAnsi="Arial" w:cs="Arial"/>
          <w:i/>
          <w:sz w:val="22"/>
          <w:szCs w:val="22"/>
          <w:lang w:val="es-PE"/>
        </w:rPr>
        <w:t xml:space="preserve"> del mismo tamaño que las del </w:t>
      </w:r>
      <w:proofErr w:type="spellStart"/>
      <w:r w:rsidRPr="00E07E6D">
        <w:rPr>
          <w:rFonts w:ascii="Arial" w:hAnsi="Arial" w:cs="Arial"/>
          <w:i/>
          <w:sz w:val="22"/>
          <w:szCs w:val="22"/>
          <w:lang w:val="es-PE"/>
        </w:rPr>
        <w:t>texto.</w:t>
      </w:r>
      <w:r>
        <w:rPr>
          <w:rFonts w:ascii="Arial" w:hAnsi="Arial" w:cs="Arial"/>
          <w:i/>
          <w:sz w:val="22"/>
          <w:szCs w:val="22"/>
          <w:lang w:val="es-PE"/>
        </w:rPr>
        <w:t>La</w:t>
      </w:r>
      <w:proofErr w:type="spellEnd"/>
      <w:r>
        <w:rPr>
          <w:rFonts w:ascii="Arial" w:hAnsi="Arial" w:cs="Arial"/>
          <w:i/>
          <w:sz w:val="22"/>
          <w:szCs w:val="22"/>
          <w:lang w:val="es-PE"/>
        </w:rPr>
        <w:t xml:space="preserve"> leyenda después de la figura</w:t>
      </w:r>
    </w:p>
    <w:p w14:paraId="7876D3E6" w14:textId="77777777" w:rsidR="004442E6" w:rsidRPr="004442E6" w:rsidRDefault="008F778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E07E6D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01AC0882" w14:textId="2F7B0519" w:rsidR="008F7787" w:rsidRDefault="008F778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i/>
          <w:sz w:val="22"/>
          <w:szCs w:val="22"/>
          <w:lang w:val="es-PE"/>
        </w:rPr>
      </w:pPr>
      <w:r w:rsidRPr="008F7787">
        <w:rPr>
          <w:rFonts w:ascii="Arial" w:hAnsi="Arial" w:cs="Arial"/>
          <w:i/>
          <w:sz w:val="22"/>
          <w:szCs w:val="22"/>
          <w:lang w:val="es-PE"/>
        </w:rPr>
        <w:t xml:space="preserve">Tabla 1: </w:t>
      </w:r>
      <w:r w:rsidR="00D81A59">
        <w:rPr>
          <w:rFonts w:ascii="Arial" w:hAnsi="Arial" w:cs="Arial"/>
          <w:i/>
          <w:sz w:val="22"/>
          <w:szCs w:val="22"/>
          <w:lang w:val="es-PE"/>
        </w:rPr>
        <w:t>Leyenda</w:t>
      </w:r>
      <w:r w:rsidRPr="008F7787">
        <w:rPr>
          <w:rFonts w:ascii="Arial" w:hAnsi="Arial" w:cs="Arial"/>
          <w:i/>
          <w:sz w:val="22"/>
          <w:szCs w:val="22"/>
          <w:lang w:val="es-PE"/>
        </w:rPr>
        <w:t xml:space="preserve"> de l</w:t>
      </w:r>
      <w:r>
        <w:rPr>
          <w:rFonts w:ascii="Arial" w:hAnsi="Arial" w:cs="Arial"/>
          <w:i/>
          <w:sz w:val="22"/>
          <w:szCs w:val="22"/>
          <w:lang w:val="es-PE"/>
        </w:rPr>
        <w:t xml:space="preserve">a tabla </w:t>
      </w:r>
      <w:r w:rsidR="008B768C">
        <w:rPr>
          <w:rFonts w:ascii="Arial" w:hAnsi="Arial" w:cs="Arial"/>
          <w:i/>
          <w:sz w:val="22"/>
          <w:szCs w:val="22"/>
          <w:lang w:val="es-PE"/>
        </w:rPr>
        <w:t>en itálica</w:t>
      </w:r>
      <w:r w:rsidR="00D81A59">
        <w:rPr>
          <w:rFonts w:ascii="Arial" w:hAnsi="Arial" w:cs="Arial"/>
          <w:i/>
          <w:sz w:val="22"/>
          <w:szCs w:val="22"/>
          <w:lang w:val="es-PE"/>
        </w:rPr>
        <w:t>.</w:t>
      </w:r>
      <w:r>
        <w:rPr>
          <w:rFonts w:ascii="Arial" w:hAnsi="Arial" w:cs="Arial"/>
          <w:i/>
          <w:sz w:val="22"/>
          <w:szCs w:val="22"/>
          <w:lang w:val="es-PE"/>
        </w:rPr>
        <w:t xml:space="preserve"> </w:t>
      </w:r>
      <w:r w:rsidR="00D81A59">
        <w:rPr>
          <w:rFonts w:ascii="Arial" w:hAnsi="Arial" w:cs="Arial"/>
          <w:i/>
          <w:sz w:val="22"/>
          <w:szCs w:val="22"/>
          <w:lang w:val="es-PE"/>
        </w:rPr>
        <w:t>L</w:t>
      </w:r>
      <w:r>
        <w:rPr>
          <w:rFonts w:ascii="Arial" w:hAnsi="Arial" w:cs="Arial"/>
          <w:i/>
          <w:sz w:val="22"/>
          <w:szCs w:val="22"/>
          <w:lang w:val="es-PE"/>
        </w:rPr>
        <w:t xml:space="preserve">uego </w:t>
      </w:r>
      <w:r w:rsidR="00D81A59">
        <w:rPr>
          <w:rFonts w:ascii="Arial" w:hAnsi="Arial" w:cs="Arial"/>
          <w:i/>
          <w:sz w:val="22"/>
          <w:szCs w:val="22"/>
          <w:lang w:val="es-PE"/>
        </w:rPr>
        <w:t>el contenido en esta tabla MSW</w:t>
      </w:r>
      <w:r w:rsidR="008B768C">
        <w:rPr>
          <w:rFonts w:ascii="Arial" w:hAnsi="Arial" w:cs="Arial"/>
          <w:i/>
          <w:sz w:val="22"/>
          <w:szCs w:val="22"/>
          <w:lang w:val="es-PE"/>
        </w:rPr>
        <w:t>.</w:t>
      </w:r>
    </w:p>
    <w:p w14:paraId="3FCF10B5" w14:textId="77777777" w:rsidR="008B768C" w:rsidRPr="008B768C" w:rsidRDefault="008B768C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8B768C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1"/>
        <w:gridCol w:w="1722"/>
        <w:gridCol w:w="1722"/>
      </w:tblGrid>
      <w:tr w:rsidR="008F7787" w:rsidRPr="00731576" w14:paraId="4735F291" w14:textId="77777777" w:rsidTr="00306DEB">
        <w:tc>
          <w:tcPr>
            <w:tcW w:w="1721" w:type="dxa"/>
          </w:tcPr>
          <w:p w14:paraId="05C0D36A" w14:textId="0048FC44" w:rsidR="008F7787" w:rsidRPr="00B1766A" w:rsidRDefault="00B1766A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s-PE"/>
              </w:rPr>
              <w:t>Edad</w:t>
            </w:r>
          </w:p>
        </w:tc>
        <w:tc>
          <w:tcPr>
            <w:tcW w:w="1722" w:type="dxa"/>
          </w:tcPr>
          <w:p w14:paraId="517B43F3" w14:textId="5CDD945C" w:rsidR="008F7787" w:rsidRPr="00B1766A" w:rsidRDefault="00B1766A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s-PE"/>
              </w:rPr>
              <w:t>Peso</w:t>
            </w:r>
          </w:p>
        </w:tc>
        <w:tc>
          <w:tcPr>
            <w:tcW w:w="1722" w:type="dxa"/>
          </w:tcPr>
          <w:p w14:paraId="00EAB532" w14:textId="72E09126" w:rsidR="008F7787" w:rsidRPr="00B1766A" w:rsidRDefault="00B1766A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s-PE"/>
              </w:rPr>
              <w:t>Talla</w:t>
            </w:r>
          </w:p>
        </w:tc>
      </w:tr>
      <w:tr w:rsidR="008F7787" w:rsidRPr="00731576" w14:paraId="5FF6B45C" w14:textId="77777777" w:rsidTr="00306DEB">
        <w:tc>
          <w:tcPr>
            <w:tcW w:w="1721" w:type="dxa"/>
          </w:tcPr>
          <w:p w14:paraId="7BA76F61" w14:textId="60A04422" w:rsidR="008F7787" w:rsidRPr="00B1766A" w:rsidRDefault="00B1766A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s-PE"/>
              </w:rPr>
              <w:t>33</w:t>
            </w:r>
          </w:p>
        </w:tc>
        <w:tc>
          <w:tcPr>
            <w:tcW w:w="1722" w:type="dxa"/>
          </w:tcPr>
          <w:p w14:paraId="6168C536" w14:textId="2A7072D8" w:rsidR="008F7787" w:rsidRPr="00B1766A" w:rsidRDefault="00B1766A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s-PE"/>
              </w:rPr>
              <w:t>60 kg</w:t>
            </w:r>
          </w:p>
        </w:tc>
        <w:tc>
          <w:tcPr>
            <w:tcW w:w="1722" w:type="dxa"/>
          </w:tcPr>
          <w:p w14:paraId="0B6294E4" w14:textId="551890C0" w:rsidR="008F7787" w:rsidRPr="00B1766A" w:rsidRDefault="00B1766A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  <w:r>
              <w:rPr>
                <w:rFonts w:ascii="Arial" w:hAnsi="Arial" w:cs="Arial"/>
                <w:iCs/>
                <w:sz w:val="22"/>
                <w:szCs w:val="22"/>
                <w:lang w:val="es-PE"/>
              </w:rPr>
              <w:t>1.65 m</w:t>
            </w:r>
          </w:p>
        </w:tc>
      </w:tr>
      <w:tr w:rsidR="008B768C" w:rsidRPr="00731576" w14:paraId="3226F24E" w14:textId="77777777" w:rsidTr="00306DEB">
        <w:tc>
          <w:tcPr>
            <w:tcW w:w="1721" w:type="dxa"/>
          </w:tcPr>
          <w:p w14:paraId="16721CD8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722" w:type="dxa"/>
          </w:tcPr>
          <w:p w14:paraId="32C941C4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722" w:type="dxa"/>
          </w:tcPr>
          <w:p w14:paraId="6DECD7FD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</w:tr>
      <w:tr w:rsidR="008B768C" w:rsidRPr="00731576" w14:paraId="2FAAFCC2" w14:textId="77777777" w:rsidTr="00306DEB">
        <w:tc>
          <w:tcPr>
            <w:tcW w:w="1721" w:type="dxa"/>
          </w:tcPr>
          <w:p w14:paraId="1B2A7BAC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722" w:type="dxa"/>
          </w:tcPr>
          <w:p w14:paraId="47D72716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722" w:type="dxa"/>
          </w:tcPr>
          <w:p w14:paraId="24035A46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</w:tr>
      <w:tr w:rsidR="008B768C" w:rsidRPr="00731576" w14:paraId="4BE52468" w14:textId="77777777" w:rsidTr="00306DEB">
        <w:tc>
          <w:tcPr>
            <w:tcW w:w="1721" w:type="dxa"/>
          </w:tcPr>
          <w:p w14:paraId="4DAF6356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722" w:type="dxa"/>
          </w:tcPr>
          <w:p w14:paraId="5C82B14F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  <w:tc>
          <w:tcPr>
            <w:tcW w:w="1722" w:type="dxa"/>
          </w:tcPr>
          <w:p w14:paraId="1CD90017" w14:textId="77777777" w:rsidR="008B768C" w:rsidRPr="00B1766A" w:rsidRDefault="008B768C" w:rsidP="00E07E6D">
            <w:pPr>
              <w:rPr>
                <w:rFonts w:ascii="Arial" w:hAnsi="Arial" w:cs="Arial"/>
                <w:iCs/>
                <w:sz w:val="22"/>
                <w:szCs w:val="22"/>
                <w:lang w:val="es-PE"/>
              </w:rPr>
            </w:pPr>
          </w:p>
        </w:tc>
      </w:tr>
    </w:tbl>
    <w:p w14:paraId="30B29082" w14:textId="77777777" w:rsidR="008F7787" w:rsidRDefault="008F778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i/>
          <w:color w:val="FF0000"/>
          <w:sz w:val="22"/>
          <w:szCs w:val="22"/>
          <w:lang w:val="es-PE"/>
        </w:rPr>
      </w:pPr>
      <w:r w:rsidRPr="008F7787">
        <w:rPr>
          <w:rFonts w:ascii="Arial" w:hAnsi="Arial" w:cs="Arial"/>
          <w:i/>
          <w:color w:val="FF0000"/>
          <w:sz w:val="22"/>
          <w:szCs w:val="22"/>
          <w:lang w:val="es-PE"/>
        </w:rPr>
        <w:t>Espacio</w:t>
      </w:r>
    </w:p>
    <w:p w14:paraId="4D5EA630" w14:textId="77777777" w:rsidR="008F7787" w:rsidRPr="00306DEB" w:rsidRDefault="004442E6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color w:val="000000"/>
          <w:sz w:val="22"/>
          <w:szCs w:val="22"/>
          <w:lang w:val="es-PE"/>
        </w:rPr>
      </w:pPr>
      <w:r>
        <w:rPr>
          <w:rFonts w:ascii="Arial" w:hAnsi="Arial" w:cs="Arial"/>
          <w:b/>
          <w:color w:val="000000"/>
          <w:sz w:val="22"/>
          <w:szCs w:val="22"/>
          <w:lang w:val="es-PE"/>
        </w:rPr>
        <w:t>4</w:t>
      </w:r>
      <w:r w:rsidR="008F7787" w:rsidRPr="00306DEB">
        <w:rPr>
          <w:rFonts w:ascii="Arial" w:hAnsi="Arial" w:cs="Arial"/>
          <w:b/>
          <w:color w:val="000000"/>
          <w:sz w:val="22"/>
          <w:szCs w:val="22"/>
          <w:lang w:val="es-PE"/>
        </w:rPr>
        <w:t>. Conclusiones</w:t>
      </w:r>
    </w:p>
    <w:p w14:paraId="431A6CE8" w14:textId="77777777" w:rsidR="008F7787" w:rsidRDefault="008F778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8F7787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67D0E894" w14:textId="77777777" w:rsidR="008F7787" w:rsidRPr="00306DEB" w:rsidRDefault="008F778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color w:val="000000"/>
          <w:sz w:val="22"/>
          <w:szCs w:val="22"/>
          <w:lang w:val="es-PE"/>
        </w:rPr>
      </w:pPr>
      <w:r w:rsidRPr="00306DEB">
        <w:rPr>
          <w:rFonts w:ascii="Arial" w:hAnsi="Arial" w:cs="Arial"/>
          <w:b/>
          <w:color w:val="000000"/>
          <w:sz w:val="22"/>
          <w:szCs w:val="22"/>
          <w:lang w:val="es-PE"/>
        </w:rPr>
        <w:t>Agradecimientos</w:t>
      </w:r>
    </w:p>
    <w:p w14:paraId="54776FF9" w14:textId="77777777" w:rsidR="008F7787" w:rsidRDefault="008F778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8F7787">
        <w:rPr>
          <w:rFonts w:ascii="Arial" w:hAnsi="Arial" w:cs="Arial"/>
          <w:color w:val="FF0000"/>
          <w:sz w:val="22"/>
          <w:szCs w:val="22"/>
          <w:lang w:val="es-PE"/>
        </w:rPr>
        <w:t>Espacio</w:t>
      </w:r>
    </w:p>
    <w:p w14:paraId="050F871E" w14:textId="77777777" w:rsidR="008F7787" w:rsidRPr="00306DEB" w:rsidRDefault="008F7787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b/>
          <w:color w:val="000000"/>
          <w:sz w:val="22"/>
          <w:szCs w:val="22"/>
          <w:lang w:val="es-PE"/>
        </w:rPr>
      </w:pPr>
      <w:r w:rsidRPr="00306DEB">
        <w:rPr>
          <w:rFonts w:ascii="Arial" w:hAnsi="Arial" w:cs="Arial"/>
          <w:b/>
          <w:color w:val="000000"/>
          <w:sz w:val="22"/>
          <w:szCs w:val="22"/>
          <w:lang w:val="es-PE"/>
        </w:rPr>
        <w:t>Referencias</w:t>
      </w:r>
    </w:p>
    <w:p w14:paraId="3FBF2D57" w14:textId="12094087" w:rsidR="008F7787" w:rsidRPr="00AF3994" w:rsidRDefault="00B1766A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ascii="Arial" w:hAnsi="Arial" w:cs="Arial"/>
          <w:color w:val="FF0000"/>
          <w:sz w:val="22"/>
          <w:szCs w:val="22"/>
          <w:lang w:val="es-PE"/>
        </w:rPr>
        <w:t>Referencias en esta tabla, estilo IEE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631"/>
      </w:tblGrid>
      <w:tr w:rsidR="008F7787" w:rsidRPr="00306DEB" w14:paraId="51316315" w14:textId="77777777" w:rsidTr="00306DEB">
        <w:tc>
          <w:tcPr>
            <w:tcW w:w="534" w:type="dxa"/>
          </w:tcPr>
          <w:p w14:paraId="243B3939" w14:textId="77777777" w:rsidR="008F7787" w:rsidRPr="00306DEB" w:rsidRDefault="008F7787" w:rsidP="00E07E6D">
            <w:pPr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</w:pPr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>[1]</w:t>
            </w:r>
          </w:p>
        </w:tc>
        <w:tc>
          <w:tcPr>
            <w:tcW w:w="4631" w:type="dxa"/>
          </w:tcPr>
          <w:p w14:paraId="0F0F18A6" w14:textId="77777777" w:rsidR="008F7787" w:rsidRPr="00306DEB" w:rsidRDefault="00805D35" w:rsidP="00E07E6D">
            <w:pPr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</w:pPr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 xml:space="preserve">P. Gómez, R. Ruíz y J. Soria, </w:t>
            </w:r>
            <w:proofErr w:type="spellStart"/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>Nucl</w:t>
            </w:r>
            <w:proofErr w:type="spellEnd"/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 xml:space="preserve">. </w:t>
            </w:r>
            <w:proofErr w:type="spellStart"/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>Phys</w:t>
            </w:r>
            <w:proofErr w:type="spellEnd"/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 xml:space="preserve">. </w:t>
            </w:r>
            <w:r w:rsidRPr="00774975">
              <w:rPr>
                <w:rFonts w:ascii="Arial" w:hAnsi="Arial" w:cs="Arial"/>
                <w:b/>
                <w:color w:val="000000"/>
                <w:sz w:val="22"/>
                <w:szCs w:val="22"/>
                <w:lang w:val="es-PE"/>
              </w:rPr>
              <w:t>A32</w:t>
            </w:r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 xml:space="preserve"> (2010) 34-56</w:t>
            </w:r>
            <w:r w:rsidR="00E237D8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 xml:space="preserve"> </w:t>
            </w:r>
            <w:r w:rsidR="00E237D8" w:rsidRPr="00E237D8">
              <w:rPr>
                <w:rFonts w:ascii="Arial" w:hAnsi="Arial" w:cs="Arial"/>
                <w:color w:val="FF0000"/>
                <w:sz w:val="22"/>
                <w:szCs w:val="22"/>
                <w:lang w:val="es-PE"/>
              </w:rPr>
              <w:t>(artículos)</w:t>
            </w:r>
          </w:p>
        </w:tc>
      </w:tr>
      <w:tr w:rsidR="00805D35" w:rsidRPr="00EF0008" w14:paraId="46E56591" w14:textId="77777777" w:rsidTr="00306DEB">
        <w:tc>
          <w:tcPr>
            <w:tcW w:w="534" w:type="dxa"/>
          </w:tcPr>
          <w:p w14:paraId="6EB3011B" w14:textId="77777777" w:rsidR="00805D35" w:rsidRPr="00306DEB" w:rsidRDefault="00805D35" w:rsidP="00E07E6D">
            <w:pPr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</w:pPr>
            <w:r w:rsidRPr="00306DEB">
              <w:rPr>
                <w:rFonts w:ascii="Arial" w:hAnsi="Arial" w:cs="Arial"/>
                <w:color w:val="000000"/>
                <w:sz w:val="22"/>
                <w:szCs w:val="22"/>
                <w:lang w:val="es-PE"/>
              </w:rPr>
              <w:t>[2]</w:t>
            </w:r>
          </w:p>
        </w:tc>
        <w:tc>
          <w:tcPr>
            <w:tcW w:w="4631" w:type="dxa"/>
          </w:tcPr>
          <w:p w14:paraId="643E58E6" w14:textId="77777777" w:rsidR="00805D35" w:rsidRPr="00EF0008" w:rsidRDefault="00E237D8" w:rsidP="00E07E6D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EF000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D.J. Griffiths, Introduction to Electrodynamics, 2nd ed. (Prentice Hall, Englewood Cliffs, NJ, 1989), pp. 331–334. </w:t>
            </w:r>
            <w:r w:rsidRPr="00EF0008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(</w:t>
            </w:r>
            <w:proofErr w:type="spellStart"/>
            <w:r w:rsidRPr="00EF0008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libros</w:t>
            </w:r>
            <w:proofErr w:type="spellEnd"/>
            <w:r w:rsidRPr="00EF0008">
              <w:rPr>
                <w:rFonts w:ascii="Arial" w:hAnsi="Arial" w:cs="Arial"/>
                <w:color w:val="FF0000"/>
                <w:sz w:val="22"/>
                <w:szCs w:val="22"/>
                <w:lang w:val="en-US"/>
              </w:rPr>
              <w:t>)</w:t>
            </w:r>
          </w:p>
        </w:tc>
      </w:tr>
    </w:tbl>
    <w:p w14:paraId="697648BC" w14:textId="77777777" w:rsidR="001B2182" w:rsidRDefault="001B2182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000000"/>
          <w:sz w:val="22"/>
          <w:szCs w:val="22"/>
          <w:lang w:val="en-US"/>
        </w:rPr>
      </w:pPr>
    </w:p>
    <w:p w14:paraId="79D14510" w14:textId="77777777" w:rsidR="00774975" w:rsidRPr="00C148CC" w:rsidRDefault="00774975" w:rsidP="00E07E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color w:val="FF0000"/>
          <w:sz w:val="22"/>
          <w:szCs w:val="22"/>
          <w:lang w:val="es-PE"/>
        </w:rPr>
      </w:pPr>
      <w:r w:rsidRPr="00C148CC">
        <w:rPr>
          <w:rFonts w:ascii="Arial" w:hAnsi="Arial" w:cs="Arial"/>
          <w:color w:val="FF0000"/>
          <w:sz w:val="22"/>
          <w:szCs w:val="22"/>
          <w:lang w:val="es-PE"/>
        </w:rPr>
        <w:t>E</w:t>
      </w:r>
      <w:r w:rsidR="008B768C" w:rsidRPr="00C148CC">
        <w:rPr>
          <w:rFonts w:ascii="Arial" w:hAnsi="Arial" w:cs="Arial"/>
          <w:color w:val="FF0000"/>
          <w:sz w:val="22"/>
          <w:szCs w:val="22"/>
          <w:lang w:val="es-PE"/>
        </w:rPr>
        <w:t>-</w:t>
      </w:r>
      <w:r w:rsidRPr="00C148CC">
        <w:rPr>
          <w:rFonts w:ascii="Arial" w:hAnsi="Arial" w:cs="Arial"/>
          <w:color w:val="FF0000"/>
          <w:sz w:val="22"/>
          <w:szCs w:val="22"/>
          <w:lang w:val="es-PE"/>
        </w:rPr>
        <w:t>mails de todos los autores</w:t>
      </w:r>
    </w:p>
    <w:sectPr w:rsidR="00774975" w:rsidRPr="00C148CC" w:rsidSect="00B4344B">
      <w:type w:val="continuous"/>
      <w:pgSz w:w="11905" w:h="16837"/>
      <w:pgMar w:top="567" w:right="567" w:bottom="567" w:left="567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D0A8" w14:textId="77777777" w:rsidR="00777BD4" w:rsidRDefault="00777BD4">
      <w:r>
        <w:separator/>
      </w:r>
    </w:p>
  </w:endnote>
  <w:endnote w:type="continuationSeparator" w:id="0">
    <w:p w14:paraId="1BAFC71A" w14:textId="77777777" w:rsidR="00777BD4" w:rsidRDefault="0077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L">
    <w:altName w:val="Arial"/>
    <w:charset w:val="00"/>
    <w:family w:val="swiss"/>
    <w:pitch w:val="variable"/>
  </w:font>
  <w:font w:name="DejaVu Sans">
    <w:charset w:val="00"/>
    <w:family w:val="swiss"/>
    <w:pitch w:val="variable"/>
    <w:sig w:usb0="E7003EFF" w:usb1="D200FDFF" w:usb2="00046029" w:usb3="00000000" w:csb0="800001FF" w:csb1="00000000"/>
  </w:font>
  <w:font w:name="Luxi Sans">
    <w:altName w:val="Arial"/>
    <w:charset w:val="00"/>
    <w:family w:val="swiss"/>
    <w:pitch w:val="variable"/>
  </w:font>
  <w:font w:name="AvantGarde">
    <w:altName w:val="Century Gothic"/>
    <w:charset w:val="00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71C3A" w14:textId="77777777" w:rsidR="006A5B5F" w:rsidRDefault="006A5B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D7881" w14:textId="77777777" w:rsidR="00777BD4" w:rsidRDefault="00777BD4">
      <w:r>
        <w:separator/>
      </w:r>
    </w:p>
  </w:footnote>
  <w:footnote w:type="continuationSeparator" w:id="0">
    <w:p w14:paraId="0AF803C9" w14:textId="77777777" w:rsidR="00777BD4" w:rsidRDefault="00777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8600" w14:textId="77777777" w:rsidR="006A5B5F" w:rsidRPr="006A5B5F" w:rsidRDefault="006A5B5F" w:rsidP="006A5B5F">
    <w:pPr>
      <w:pStyle w:val="Encabezado"/>
      <w:tabs>
        <w:tab w:val="center" w:pos="5385"/>
        <w:tab w:val="right" w:pos="10771"/>
      </w:tabs>
      <w:rPr>
        <w:rFonts w:ascii="Arial" w:hAnsi="Arial" w:cs="Arial"/>
        <w:sz w:val="22"/>
        <w:szCs w:val="22"/>
        <w:lang w:val="es-PE"/>
      </w:rPr>
    </w:pPr>
    <w:r w:rsidRPr="006A5B5F">
      <w:rPr>
        <w:rFonts w:ascii="Arial" w:hAnsi="Arial" w:cs="Arial"/>
        <w:sz w:val="22"/>
        <w:szCs w:val="22"/>
        <w:lang w:val="es-PE"/>
      </w:rPr>
      <w:t xml:space="preserve">Revista </w:t>
    </w:r>
    <w:proofErr w:type="spellStart"/>
    <w:r w:rsidRPr="006A5B5F">
      <w:rPr>
        <w:rFonts w:ascii="Arial" w:hAnsi="Arial" w:cs="Arial"/>
        <w:sz w:val="22"/>
        <w:szCs w:val="22"/>
        <w:lang w:val="es-PE"/>
      </w:rPr>
      <w:t>ECIPerú</w:t>
    </w:r>
    <w:proofErr w:type="spellEnd"/>
    <w:r w:rsidRPr="006A5B5F">
      <w:rPr>
        <w:rFonts w:ascii="Arial" w:hAnsi="Arial" w:cs="Arial"/>
        <w:sz w:val="22"/>
        <w:szCs w:val="22"/>
        <w:lang w:val="es-PE"/>
      </w:rPr>
      <w:tab/>
      <w:t>Volumen 1</w:t>
    </w:r>
    <w:r w:rsidR="001B2182">
      <w:rPr>
        <w:rFonts w:ascii="Arial" w:hAnsi="Arial" w:cs="Arial"/>
        <w:sz w:val="22"/>
        <w:szCs w:val="22"/>
        <w:lang w:val="es-PE"/>
      </w:rPr>
      <w:t>5</w:t>
    </w:r>
    <w:r w:rsidRPr="006A5B5F">
      <w:rPr>
        <w:rFonts w:ascii="Arial" w:hAnsi="Arial" w:cs="Arial"/>
        <w:sz w:val="22"/>
        <w:szCs w:val="22"/>
        <w:lang w:val="es-PE"/>
      </w:rPr>
      <w:t xml:space="preserve">, número </w:t>
    </w:r>
    <w:r w:rsidR="001B2182">
      <w:rPr>
        <w:rFonts w:ascii="Arial" w:hAnsi="Arial" w:cs="Arial"/>
        <w:sz w:val="22"/>
        <w:szCs w:val="22"/>
        <w:lang w:val="es-PE"/>
      </w:rPr>
      <w:t>1</w:t>
    </w:r>
    <w:r w:rsidRPr="006A5B5F">
      <w:rPr>
        <w:rFonts w:ascii="Arial" w:hAnsi="Arial" w:cs="Arial"/>
        <w:sz w:val="22"/>
        <w:szCs w:val="22"/>
        <w:lang w:val="es-PE"/>
      </w:rPr>
      <w:tab/>
    </w:r>
    <w:r w:rsidR="001B2182">
      <w:rPr>
        <w:rFonts w:ascii="Arial" w:hAnsi="Arial" w:cs="Arial"/>
        <w:sz w:val="22"/>
        <w:szCs w:val="22"/>
        <w:lang w:val="es-PE"/>
      </w:rPr>
      <w:t>Julio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[%1]."/>
      <w:lvlJc w:val="right"/>
      <w:pPr>
        <w:tabs>
          <w:tab w:val="num" w:pos="510"/>
        </w:tabs>
        <w:ind w:left="510" w:hanging="150"/>
      </w:pPr>
    </w:lvl>
  </w:abstractNum>
  <w:abstractNum w:abstractNumId="2" w15:restartNumberingAfterBreak="0">
    <w:nsid w:val="05147190"/>
    <w:multiLevelType w:val="multilevel"/>
    <w:tmpl w:val="28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E387025"/>
    <w:multiLevelType w:val="hybridMultilevel"/>
    <w:tmpl w:val="1AFC9D5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FF3AE0"/>
    <w:multiLevelType w:val="hybridMultilevel"/>
    <w:tmpl w:val="3726224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517803">
    <w:abstractNumId w:val="0"/>
  </w:num>
  <w:num w:numId="2" w16cid:durableId="487869548">
    <w:abstractNumId w:val="1"/>
  </w:num>
  <w:num w:numId="3" w16cid:durableId="1520267900">
    <w:abstractNumId w:val="3"/>
  </w:num>
  <w:num w:numId="4" w16cid:durableId="2049911967">
    <w:abstractNumId w:val="4"/>
  </w:num>
  <w:num w:numId="5" w16cid:durableId="965502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noLineBreaksAfter w:lang="zh-CN" w:val="([{£¥'&quot;‵〈《「『【〔〖（［｛￡￥〝︵︷︹︻︽︿﹁﹃﹙﹛﹝（｛"/>
  <w:noLineBreaksBefore w:lang="zh-CN" w:val=":!),.:;?]}¢'&quot;、。〉》」』】〕〗〞︰︱︳﹐､﹒﹔﹕﹖﹗﹚﹜﹞！），．：；？｜｝︴︶︸︺︼︾﹀﹂﹄﹏､～￠々‖•·ˇˉ―--′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AE0"/>
    <w:rsid w:val="000008A1"/>
    <w:rsid w:val="00021B04"/>
    <w:rsid w:val="0003644A"/>
    <w:rsid w:val="00065514"/>
    <w:rsid w:val="000812E1"/>
    <w:rsid w:val="000C294F"/>
    <w:rsid w:val="000D2509"/>
    <w:rsid w:val="000F2007"/>
    <w:rsid w:val="001830AD"/>
    <w:rsid w:val="001B2182"/>
    <w:rsid w:val="001F21D3"/>
    <w:rsid w:val="00247683"/>
    <w:rsid w:val="00272F4B"/>
    <w:rsid w:val="002C2630"/>
    <w:rsid w:val="00306DEB"/>
    <w:rsid w:val="00313951"/>
    <w:rsid w:val="00315091"/>
    <w:rsid w:val="00351F42"/>
    <w:rsid w:val="00364A70"/>
    <w:rsid w:val="003A23C7"/>
    <w:rsid w:val="003F0E1C"/>
    <w:rsid w:val="0041038D"/>
    <w:rsid w:val="00411336"/>
    <w:rsid w:val="004442E6"/>
    <w:rsid w:val="00483ED9"/>
    <w:rsid w:val="004A3F0C"/>
    <w:rsid w:val="004A41A1"/>
    <w:rsid w:val="004B3AE0"/>
    <w:rsid w:val="004C1AB4"/>
    <w:rsid w:val="004E09EE"/>
    <w:rsid w:val="00521367"/>
    <w:rsid w:val="005B18EF"/>
    <w:rsid w:val="005B7ABE"/>
    <w:rsid w:val="005C54F7"/>
    <w:rsid w:val="005D31FB"/>
    <w:rsid w:val="00607137"/>
    <w:rsid w:val="00610514"/>
    <w:rsid w:val="0061534E"/>
    <w:rsid w:val="00630A34"/>
    <w:rsid w:val="00634D17"/>
    <w:rsid w:val="0067721B"/>
    <w:rsid w:val="00687FD5"/>
    <w:rsid w:val="006A4BE2"/>
    <w:rsid w:val="006A5B5F"/>
    <w:rsid w:val="00731576"/>
    <w:rsid w:val="007656FB"/>
    <w:rsid w:val="0076764E"/>
    <w:rsid w:val="00772764"/>
    <w:rsid w:val="00774975"/>
    <w:rsid w:val="00777BD4"/>
    <w:rsid w:val="00791E9F"/>
    <w:rsid w:val="007A58E0"/>
    <w:rsid w:val="007A7BFA"/>
    <w:rsid w:val="007B1F3A"/>
    <w:rsid w:val="007C1BFD"/>
    <w:rsid w:val="007C207B"/>
    <w:rsid w:val="007C71B8"/>
    <w:rsid w:val="00805D35"/>
    <w:rsid w:val="00836834"/>
    <w:rsid w:val="008A52D8"/>
    <w:rsid w:val="008B768C"/>
    <w:rsid w:val="008F7787"/>
    <w:rsid w:val="00910651"/>
    <w:rsid w:val="00942CC2"/>
    <w:rsid w:val="0095544B"/>
    <w:rsid w:val="00974263"/>
    <w:rsid w:val="0097545B"/>
    <w:rsid w:val="009F5C7B"/>
    <w:rsid w:val="00A331D4"/>
    <w:rsid w:val="00A57F19"/>
    <w:rsid w:val="00A91984"/>
    <w:rsid w:val="00AC2BAC"/>
    <w:rsid w:val="00AD004A"/>
    <w:rsid w:val="00AD4748"/>
    <w:rsid w:val="00AD6C0B"/>
    <w:rsid w:val="00AE434D"/>
    <w:rsid w:val="00AE5488"/>
    <w:rsid w:val="00AF3994"/>
    <w:rsid w:val="00AF77DA"/>
    <w:rsid w:val="00B1766A"/>
    <w:rsid w:val="00B254E6"/>
    <w:rsid w:val="00B4344B"/>
    <w:rsid w:val="00B45F90"/>
    <w:rsid w:val="00B62DC7"/>
    <w:rsid w:val="00B7668A"/>
    <w:rsid w:val="00BA1FB2"/>
    <w:rsid w:val="00C148CC"/>
    <w:rsid w:val="00C31081"/>
    <w:rsid w:val="00C832F8"/>
    <w:rsid w:val="00C92E0D"/>
    <w:rsid w:val="00CB5BCE"/>
    <w:rsid w:val="00CC7D42"/>
    <w:rsid w:val="00CF18D7"/>
    <w:rsid w:val="00CF7DA3"/>
    <w:rsid w:val="00D17D54"/>
    <w:rsid w:val="00D436AA"/>
    <w:rsid w:val="00D662B3"/>
    <w:rsid w:val="00D71DC3"/>
    <w:rsid w:val="00D747B0"/>
    <w:rsid w:val="00D81A59"/>
    <w:rsid w:val="00D92A56"/>
    <w:rsid w:val="00DC2B61"/>
    <w:rsid w:val="00DD7321"/>
    <w:rsid w:val="00E07E6D"/>
    <w:rsid w:val="00E237D8"/>
    <w:rsid w:val="00E420FD"/>
    <w:rsid w:val="00E564A3"/>
    <w:rsid w:val="00E80921"/>
    <w:rsid w:val="00E911F4"/>
    <w:rsid w:val="00E95707"/>
    <w:rsid w:val="00E965F7"/>
    <w:rsid w:val="00EB7EBF"/>
    <w:rsid w:val="00ED742C"/>
    <w:rsid w:val="00EF0008"/>
    <w:rsid w:val="00F00D6E"/>
    <w:rsid w:val="00F05A7F"/>
    <w:rsid w:val="00F930B6"/>
    <w:rsid w:val="00F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534EA"/>
  <w15:docId w15:val="{906A33B9-E5F8-4466-A8C6-E05799B7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434D"/>
    <w:pPr>
      <w:suppressAutoHyphens/>
      <w:jc w:val="both"/>
    </w:pPr>
    <w:rPr>
      <w:sz w:val="24"/>
      <w:lang w:val="en-AU" w:eastAsia="ar-SA"/>
    </w:rPr>
  </w:style>
  <w:style w:type="paragraph" w:styleId="Ttulo1">
    <w:name w:val="heading 1"/>
    <w:basedOn w:val="Normal"/>
    <w:next w:val="Normal"/>
    <w:qFormat/>
    <w:rsid w:val="00AE434D"/>
    <w:pPr>
      <w:keepNext/>
      <w:tabs>
        <w:tab w:val="num" w:pos="0"/>
      </w:tabs>
      <w:spacing w:before="240" w:after="240" w:line="240" w:lineRule="exact"/>
      <w:outlineLvl w:val="0"/>
    </w:pPr>
    <w:rPr>
      <w:b/>
      <w:kern w:val="1"/>
      <w:lang w:val="es-PE"/>
    </w:rPr>
  </w:style>
  <w:style w:type="paragraph" w:styleId="Ttulo2">
    <w:name w:val="heading 2"/>
    <w:basedOn w:val="Normal"/>
    <w:next w:val="Normal"/>
    <w:qFormat/>
    <w:rsid w:val="00AE434D"/>
    <w:pPr>
      <w:keepNext/>
      <w:tabs>
        <w:tab w:val="num" w:pos="0"/>
      </w:tabs>
      <w:spacing w:before="240" w:after="60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AE434D"/>
    <w:pPr>
      <w:keepNext/>
      <w:tabs>
        <w:tab w:val="num" w:pos="0"/>
      </w:tabs>
      <w:spacing w:before="240" w:after="60"/>
      <w:outlineLvl w:val="2"/>
    </w:pPr>
    <w:rPr>
      <w:rFonts w:ascii="Arial" w:hAnsi="Arial"/>
    </w:rPr>
  </w:style>
  <w:style w:type="paragraph" w:styleId="Ttulo4">
    <w:name w:val="heading 4"/>
    <w:basedOn w:val="Normal"/>
    <w:next w:val="Normal"/>
    <w:qFormat/>
    <w:rsid w:val="00AE434D"/>
    <w:pPr>
      <w:keepNext/>
      <w:tabs>
        <w:tab w:val="num" w:pos="0"/>
      </w:tabs>
      <w:spacing w:before="240" w:after="60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qFormat/>
    <w:rsid w:val="00AE434D"/>
    <w:pPr>
      <w:tabs>
        <w:tab w:val="num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rsid w:val="00AE434D"/>
    <w:pPr>
      <w:tabs>
        <w:tab w:val="num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rsid w:val="00AE434D"/>
    <w:pPr>
      <w:tabs>
        <w:tab w:val="num" w:pos="0"/>
      </w:tabs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rsid w:val="00AE434D"/>
    <w:pPr>
      <w:tabs>
        <w:tab w:val="num" w:pos="0"/>
      </w:tabs>
      <w:spacing w:before="240" w:after="6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qFormat/>
    <w:rsid w:val="00AE434D"/>
    <w:pPr>
      <w:tabs>
        <w:tab w:val="num" w:pos="0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  <w:rsid w:val="00AE434D"/>
  </w:style>
  <w:style w:type="character" w:customStyle="1" w:styleId="WW8Num5z0">
    <w:name w:val="WW8Num5z0"/>
    <w:rsid w:val="00AE434D"/>
    <w:rPr>
      <w:rFonts w:ascii="Symbol" w:hAnsi="Symbol"/>
    </w:rPr>
  </w:style>
  <w:style w:type="character" w:customStyle="1" w:styleId="WW8Num6z0">
    <w:name w:val="WW8Num6z0"/>
    <w:rsid w:val="00AE434D"/>
    <w:rPr>
      <w:rFonts w:ascii="Symbol" w:hAnsi="Symbol"/>
    </w:rPr>
  </w:style>
  <w:style w:type="character" w:customStyle="1" w:styleId="WW8Num7z0">
    <w:name w:val="WW8Num7z0"/>
    <w:rsid w:val="00AE434D"/>
    <w:rPr>
      <w:rFonts w:ascii="Symbol" w:hAnsi="Symbol"/>
    </w:rPr>
  </w:style>
  <w:style w:type="character" w:customStyle="1" w:styleId="WW8Num8z0">
    <w:name w:val="WW8Num8z0"/>
    <w:rsid w:val="00AE434D"/>
    <w:rPr>
      <w:rFonts w:ascii="Symbol" w:hAnsi="Symbol"/>
    </w:rPr>
  </w:style>
  <w:style w:type="character" w:customStyle="1" w:styleId="WW8Num10z0">
    <w:name w:val="WW8Num10z0"/>
    <w:rsid w:val="00AE434D"/>
    <w:rPr>
      <w:rFonts w:ascii="Symbol" w:hAnsi="Symbol"/>
    </w:rPr>
  </w:style>
  <w:style w:type="character" w:customStyle="1" w:styleId="WW8Num12z0">
    <w:name w:val="WW8Num12z0"/>
    <w:rsid w:val="00AE434D"/>
    <w:rPr>
      <w:rFonts w:ascii="Symbol" w:hAnsi="Symbol"/>
    </w:rPr>
  </w:style>
  <w:style w:type="character" w:customStyle="1" w:styleId="WW-Fuentedeprrafopredeter">
    <w:name w:val="WW-Fuente de párrafo predeter."/>
    <w:rsid w:val="00AE434D"/>
  </w:style>
  <w:style w:type="character" w:customStyle="1" w:styleId="Smbolodenotaalpie">
    <w:name w:val="Símbolo de nota al pie"/>
    <w:rsid w:val="00AE434D"/>
    <w:rPr>
      <w:vertAlign w:val="superscript"/>
    </w:rPr>
  </w:style>
  <w:style w:type="character" w:customStyle="1" w:styleId="Smbolodenotafinal">
    <w:name w:val="Símbolo de nota final"/>
    <w:rsid w:val="00AE434D"/>
    <w:rPr>
      <w:vertAlign w:val="superscript"/>
    </w:rPr>
  </w:style>
  <w:style w:type="character" w:styleId="Hipervnculo">
    <w:name w:val="Hyperlink"/>
    <w:rsid w:val="00AE434D"/>
    <w:rPr>
      <w:color w:val="0000FF"/>
      <w:u w:val="single"/>
    </w:rPr>
  </w:style>
  <w:style w:type="character" w:styleId="Hipervnculovisitado">
    <w:name w:val="FollowedHyperlink"/>
    <w:rsid w:val="00AE434D"/>
    <w:rPr>
      <w:color w:val="800080"/>
      <w:u w:val="single"/>
    </w:rPr>
  </w:style>
  <w:style w:type="character" w:customStyle="1" w:styleId="FootnoteCharacters">
    <w:name w:val="Footnote Characters"/>
    <w:rsid w:val="00AE434D"/>
    <w:rPr>
      <w:vertAlign w:val="superscript"/>
    </w:rPr>
  </w:style>
  <w:style w:type="character" w:customStyle="1" w:styleId="EndnoteCharacters">
    <w:name w:val="Endnote Characters"/>
    <w:rsid w:val="00AE434D"/>
    <w:rPr>
      <w:vertAlign w:val="superscript"/>
    </w:rPr>
  </w:style>
  <w:style w:type="character" w:styleId="Refdenotaalpie">
    <w:name w:val="footnote reference"/>
    <w:semiHidden/>
    <w:rsid w:val="00AE434D"/>
    <w:rPr>
      <w:vertAlign w:val="superscript"/>
    </w:rPr>
  </w:style>
  <w:style w:type="character" w:styleId="Refdenotaalfinal">
    <w:name w:val="endnote reference"/>
    <w:semiHidden/>
    <w:rsid w:val="00AE434D"/>
    <w:rPr>
      <w:vertAlign w:val="superscript"/>
    </w:rPr>
  </w:style>
  <w:style w:type="paragraph" w:customStyle="1" w:styleId="Heading">
    <w:name w:val="Heading"/>
    <w:basedOn w:val="Normal"/>
    <w:next w:val="Textoindependiente"/>
    <w:rsid w:val="00AE434D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Textoindependiente">
    <w:name w:val="Body Text"/>
    <w:basedOn w:val="Normal"/>
    <w:rsid w:val="00AE434D"/>
    <w:pPr>
      <w:spacing w:after="120"/>
    </w:pPr>
  </w:style>
  <w:style w:type="paragraph" w:styleId="Lista">
    <w:name w:val="List"/>
    <w:basedOn w:val="Normal"/>
    <w:rsid w:val="00AE434D"/>
    <w:pPr>
      <w:ind w:left="283" w:hanging="283"/>
    </w:pPr>
  </w:style>
  <w:style w:type="paragraph" w:customStyle="1" w:styleId="Epgrafe1">
    <w:name w:val="Epígrafe1"/>
    <w:basedOn w:val="Normal"/>
    <w:rsid w:val="00AE434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Normal"/>
    <w:rsid w:val="00AE434D"/>
    <w:pPr>
      <w:suppressLineNumbers/>
    </w:pPr>
  </w:style>
  <w:style w:type="paragraph" w:customStyle="1" w:styleId="Etiqueta">
    <w:name w:val="Etiqueta"/>
    <w:basedOn w:val="Normal"/>
    <w:rsid w:val="00AE434D"/>
    <w:pPr>
      <w:suppressLineNumbers/>
      <w:spacing w:before="120" w:after="120"/>
    </w:pPr>
    <w:rPr>
      <w:i/>
      <w:iCs/>
      <w:sz w:val="20"/>
    </w:rPr>
  </w:style>
  <w:style w:type="paragraph" w:customStyle="1" w:styleId="ndice">
    <w:name w:val="Índice"/>
    <w:basedOn w:val="Normal"/>
    <w:rsid w:val="00AE434D"/>
    <w:pPr>
      <w:suppressLineNumbers/>
    </w:pPr>
  </w:style>
  <w:style w:type="paragraph" w:styleId="Encabezado">
    <w:name w:val="header"/>
    <w:basedOn w:val="Normal"/>
    <w:next w:val="Textoindependiente"/>
    <w:rsid w:val="00AE434D"/>
    <w:pPr>
      <w:keepNext/>
      <w:spacing w:before="240" w:after="120"/>
    </w:pPr>
    <w:rPr>
      <w:rFonts w:ascii="Luxi Sans" w:eastAsia="Luxi Sans" w:hAnsi="Luxi Sans" w:cs="Luxi Sans"/>
      <w:sz w:val="28"/>
      <w:szCs w:val="28"/>
    </w:rPr>
  </w:style>
  <w:style w:type="paragraph" w:customStyle="1" w:styleId="Epgrafe10">
    <w:name w:val="Epígrafe1"/>
    <w:basedOn w:val="Normal"/>
    <w:next w:val="Normal"/>
    <w:rsid w:val="00AE434D"/>
    <w:pPr>
      <w:spacing w:before="120" w:after="120"/>
    </w:pPr>
    <w:rPr>
      <w:b/>
    </w:rPr>
  </w:style>
  <w:style w:type="paragraph" w:customStyle="1" w:styleId="PaperTitle">
    <w:name w:val="PaperTitle"/>
    <w:basedOn w:val="Normal"/>
    <w:rsid w:val="00AE434D"/>
    <w:pPr>
      <w:spacing w:after="240"/>
      <w:ind w:left="1418" w:right="1412"/>
      <w:jc w:val="center"/>
    </w:pPr>
    <w:rPr>
      <w:rFonts w:ascii="AvantGarde" w:hAnsi="AvantGarde"/>
      <w:b/>
      <w:sz w:val="28"/>
    </w:rPr>
  </w:style>
  <w:style w:type="paragraph" w:customStyle="1" w:styleId="Authors">
    <w:name w:val="Authors"/>
    <w:basedOn w:val="Normal"/>
    <w:rsid w:val="00AE434D"/>
    <w:pPr>
      <w:spacing w:before="120" w:after="120" w:line="240" w:lineRule="exact"/>
      <w:ind w:right="-6"/>
      <w:jc w:val="center"/>
    </w:pPr>
    <w:rPr>
      <w:bCs/>
      <w:sz w:val="22"/>
      <w:lang w:val="es-PE"/>
    </w:rPr>
  </w:style>
  <w:style w:type="paragraph" w:customStyle="1" w:styleId="Abstract">
    <w:name w:val="Abstract"/>
    <w:basedOn w:val="Normal"/>
    <w:rsid w:val="00AE434D"/>
    <w:pPr>
      <w:spacing w:before="240" w:after="480" w:line="240" w:lineRule="exact"/>
      <w:ind w:left="567" w:right="561"/>
    </w:pPr>
    <w:rPr>
      <w:b/>
      <w:lang w:val="es-PE"/>
    </w:rPr>
  </w:style>
  <w:style w:type="paragraph" w:styleId="Textonotapie">
    <w:name w:val="footnote text"/>
    <w:basedOn w:val="Normal"/>
    <w:link w:val="TextonotapieCar"/>
    <w:semiHidden/>
    <w:rsid w:val="00AE434D"/>
    <w:pPr>
      <w:spacing w:line="240" w:lineRule="exact"/>
    </w:pPr>
    <w:rPr>
      <w:sz w:val="22"/>
    </w:rPr>
  </w:style>
  <w:style w:type="paragraph" w:customStyle="1" w:styleId="Tabladeilustraciones1">
    <w:name w:val="Tabla de ilustraciones1"/>
    <w:basedOn w:val="Normal"/>
    <w:next w:val="Normal"/>
    <w:rsid w:val="00AE434D"/>
    <w:pPr>
      <w:ind w:left="400" w:hanging="400"/>
    </w:pPr>
  </w:style>
  <w:style w:type="paragraph" w:styleId="Textonotaalfinal">
    <w:name w:val="endnote text"/>
    <w:basedOn w:val="Normal"/>
    <w:semiHidden/>
    <w:rsid w:val="00AE434D"/>
  </w:style>
  <w:style w:type="paragraph" w:customStyle="1" w:styleId="Encabezado1">
    <w:name w:val="Encabezado1"/>
    <w:basedOn w:val="Normal"/>
    <w:rsid w:val="00AE434D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uiPriority w:val="99"/>
    <w:rsid w:val="00AE434D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AE434D"/>
    <w:pPr>
      <w:spacing w:before="100" w:after="100"/>
      <w:jc w:val="left"/>
    </w:pPr>
    <w:rPr>
      <w:rFonts w:ascii="Arial" w:eastAsia="Arial Unicode MS" w:hAnsi="Arial" w:cs="Arial"/>
      <w:sz w:val="15"/>
      <w:szCs w:val="15"/>
      <w:lang w:val="en-GB"/>
    </w:rPr>
  </w:style>
  <w:style w:type="paragraph" w:customStyle="1" w:styleId="References">
    <w:name w:val="References"/>
    <w:basedOn w:val="Normal"/>
    <w:rsid w:val="00AE434D"/>
    <w:pPr>
      <w:spacing w:after="120"/>
      <w:jc w:val="left"/>
    </w:pPr>
  </w:style>
  <w:style w:type="paragraph" w:customStyle="1" w:styleId="EquationCaption">
    <w:name w:val="EquationCaption"/>
    <w:basedOn w:val="Epgrafe10"/>
    <w:rsid w:val="00AE434D"/>
    <w:pPr>
      <w:tabs>
        <w:tab w:val="left" w:pos="4820"/>
      </w:tabs>
      <w:jc w:val="right"/>
    </w:pPr>
    <w:rPr>
      <w:b w:val="0"/>
    </w:rPr>
  </w:style>
  <w:style w:type="paragraph" w:customStyle="1" w:styleId="Saludo1">
    <w:name w:val="Saludo1"/>
    <w:basedOn w:val="Normal"/>
    <w:next w:val="Normal"/>
    <w:rsid w:val="00AE434D"/>
  </w:style>
  <w:style w:type="paragraph" w:customStyle="1" w:styleId="Listaconvietas1">
    <w:name w:val="Lista con viñetas1"/>
    <w:basedOn w:val="Normal"/>
    <w:rsid w:val="00AE434D"/>
  </w:style>
  <w:style w:type="paragraph" w:customStyle="1" w:styleId="Listaconvietas21">
    <w:name w:val="Lista con viñetas 21"/>
    <w:basedOn w:val="Normal"/>
    <w:rsid w:val="00AE434D"/>
  </w:style>
  <w:style w:type="paragraph" w:customStyle="1" w:styleId="Listaconvietas31">
    <w:name w:val="Lista con viñetas 31"/>
    <w:basedOn w:val="Normal"/>
    <w:rsid w:val="00AE434D"/>
  </w:style>
  <w:style w:type="paragraph" w:customStyle="1" w:styleId="Listaconvietas41">
    <w:name w:val="Lista con viñetas 41"/>
    <w:basedOn w:val="Normal"/>
    <w:rsid w:val="00AE434D"/>
  </w:style>
  <w:style w:type="paragraph" w:customStyle="1" w:styleId="Listaconvietas51">
    <w:name w:val="Lista con viñetas 51"/>
    <w:basedOn w:val="Normal"/>
    <w:rsid w:val="00AE434D"/>
  </w:style>
  <w:style w:type="paragraph" w:customStyle="1" w:styleId="Textodebloque1">
    <w:name w:val="Texto de bloque1"/>
    <w:basedOn w:val="Normal"/>
    <w:rsid w:val="00AE434D"/>
    <w:pPr>
      <w:spacing w:after="120"/>
      <w:ind w:left="1440" w:right="1440"/>
      <w:jc w:val="center"/>
    </w:pPr>
    <w:rPr>
      <w:sz w:val="22"/>
      <w:lang w:val="es-PE"/>
    </w:rPr>
  </w:style>
  <w:style w:type="paragraph" w:customStyle="1" w:styleId="Fecha1">
    <w:name w:val="Fecha1"/>
    <w:basedOn w:val="Normal"/>
    <w:next w:val="Normal"/>
    <w:rsid w:val="00AE434D"/>
  </w:style>
  <w:style w:type="paragraph" w:customStyle="1" w:styleId="Mapadeldocumento1">
    <w:name w:val="Mapa del documento1"/>
    <w:basedOn w:val="Normal"/>
    <w:rsid w:val="00AE434D"/>
    <w:pPr>
      <w:shd w:val="clear" w:color="auto" w:fill="000080"/>
    </w:pPr>
    <w:rPr>
      <w:rFonts w:ascii="Tahoma" w:hAnsi="Tahoma" w:cs="Tahoma"/>
    </w:rPr>
  </w:style>
  <w:style w:type="paragraph" w:styleId="Firmadecorreoelectrnico">
    <w:name w:val="E-mail Signature"/>
    <w:basedOn w:val="Normal"/>
    <w:rsid w:val="00AE434D"/>
  </w:style>
  <w:style w:type="paragraph" w:customStyle="1" w:styleId="Encabezadodenota1">
    <w:name w:val="Encabezado de nota1"/>
    <w:basedOn w:val="Normal"/>
    <w:next w:val="Normal"/>
    <w:rsid w:val="00AE434D"/>
  </w:style>
  <w:style w:type="paragraph" w:customStyle="1" w:styleId="Cierre1">
    <w:name w:val="Cierre1"/>
    <w:basedOn w:val="Normal"/>
    <w:rsid w:val="00AE434D"/>
    <w:pPr>
      <w:ind w:left="4252"/>
    </w:pPr>
  </w:style>
  <w:style w:type="paragraph" w:styleId="DireccinHTML">
    <w:name w:val="HTML Address"/>
    <w:basedOn w:val="Normal"/>
    <w:rsid w:val="00AE434D"/>
    <w:rPr>
      <w:i/>
      <w:iCs/>
    </w:rPr>
  </w:style>
  <w:style w:type="paragraph" w:styleId="HTMLconformatoprevio">
    <w:name w:val="HTML Preformatted"/>
    <w:basedOn w:val="Normal"/>
    <w:rsid w:val="00AE434D"/>
    <w:rPr>
      <w:rFonts w:ascii="Courier New" w:hAnsi="Courier New" w:cs="Courier New"/>
    </w:rPr>
  </w:style>
  <w:style w:type="paragraph" w:styleId="ndice1">
    <w:name w:val="index 1"/>
    <w:basedOn w:val="Normal"/>
    <w:next w:val="Normal"/>
    <w:semiHidden/>
    <w:rsid w:val="00AE434D"/>
    <w:pPr>
      <w:ind w:left="200" w:hanging="200"/>
    </w:pPr>
  </w:style>
  <w:style w:type="paragraph" w:styleId="ndice2">
    <w:name w:val="index 2"/>
    <w:basedOn w:val="Normal"/>
    <w:next w:val="Normal"/>
    <w:semiHidden/>
    <w:rsid w:val="00AE434D"/>
    <w:pPr>
      <w:ind w:left="400" w:hanging="200"/>
    </w:pPr>
  </w:style>
  <w:style w:type="paragraph" w:styleId="ndice3">
    <w:name w:val="index 3"/>
    <w:basedOn w:val="Normal"/>
    <w:next w:val="Normal"/>
    <w:semiHidden/>
    <w:rsid w:val="00AE434D"/>
    <w:pPr>
      <w:ind w:left="600" w:hanging="200"/>
    </w:pPr>
  </w:style>
  <w:style w:type="paragraph" w:styleId="TDC4">
    <w:name w:val="toc 4"/>
    <w:basedOn w:val="Normal"/>
    <w:next w:val="Normal"/>
    <w:semiHidden/>
    <w:rsid w:val="00AE434D"/>
    <w:pPr>
      <w:ind w:left="800" w:hanging="200"/>
    </w:pPr>
  </w:style>
  <w:style w:type="paragraph" w:styleId="TDC5">
    <w:name w:val="toc 5"/>
    <w:basedOn w:val="Normal"/>
    <w:next w:val="Normal"/>
    <w:semiHidden/>
    <w:rsid w:val="00AE434D"/>
    <w:pPr>
      <w:ind w:left="1000" w:hanging="200"/>
    </w:pPr>
  </w:style>
  <w:style w:type="paragraph" w:styleId="TDC6">
    <w:name w:val="toc 6"/>
    <w:basedOn w:val="Normal"/>
    <w:next w:val="Normal"/>
    <w:semiHidden/>
    <w:rsid w:val="00AE434D"/>
    <w:pPr>
      <w:ind w:left="1200" w:hanging="200"/>
    </w:pPr>
  </w:style>
  <w:style w:type="paragraph" w:styleId="TDC7">
    <w:name w:val="toc 7"/>
    <w:basedOn w:val="Normal"/>
    <w:next w:val="Normal"/>
    <w:semiHidden/>
    <w:rsid w:val="00AE434D"/>
    <w:pPr>
      <w:ind w:left="1400" w:hanging="200"/>
    </w:pPr>
  </w:style>
  <w:style w:type="paragraph" w:styleId="TDC8">
    <w:name w:val="toc 8"/>
    <w:basedOn w:val="Normal"/>
    <w:next w:val="Normal"/>
    <w:semiHidden/>
    <w:rsid w:val="00AE434D"/>
    <w:pPr>
      <w:ind w:left="1600" w:hanging="200"/>
    </w:pPr>
  </w:style>
  <w:style w:type="paragraph" w:styleId="TDC9">
    <w:name w:val="toc 9"/>
    <w:basedOn w:val="Normal"/>
    <w:next w:val="Normal"/>
    <w:semiHidden/>
    <w:rsid w:val="00AE434D"/>
    <w:pPr>
      <w:ind w:left="1800" w:hanging="200"/>
    </w:pPr>
  </w:style>
  <w:style w:type="paragraph" w:styleId="Ttulodendice">
    <w:name w:val="index heading"/>
    <w:basedOn w:val="Normal"/>
    <w:next w:val="ndice1"/>
    <w:semiHidden/>
    <w:rsid w:val="00AE434D"/>
    <w:rPr>
      <w:rFonts w:ascii="Arial" w:hAnsi="Arial" w:cs="Arial"/>
      <w:b/>
      <w:bCs/>
    </w:rPr>
  </w:style>
  <w:style w:type="paragraph" w:customStyle="1" w:styleId="Textocomentario1">
    <w:name w:val="Texto comentario1"/>
    <w:basedOn w:val="Normal"/>
    <w:rsid w:val="00AE434D"/>
  </w:style>
  <w:style w:type="paragraph" w:customStyle="1" w:styleId="Lista21">
    <w:name w:val="Lista 21"/>
    <w:basedOn w:val="Normal"/>
    <w:rsid w:val="00AE434D"/>
    <w:pPr>
      <w:ind w:left="566" w:hanging="283"/>
    </w:pPr>
  </w:style>
  <w:style w:type="paragraph" w:customStyle="1" w:styleId="Lista31">
    <w:name w:val="Lista 31"/>
    <w:basedOn w:val="Normal"/>
    <w:rsid w:val="00AE434D"/>
    <w:pPr>
      <w:ind w:left="849" w:hanging="283"/>
    </w:pPr>
  </w:style>
  <w:style w:type="paragraph" w:customStyle="1" w:styleId="Lista41">
    <w:name w:val="Lista 41"/>
    <w:basedOn w:val="Normal"/>
    <w:rsid w:val="00AE434D"/>
    <w:pPr>
      <w:ind w:left="1132" w:hanging="283"/>
    </w:pPr>
  </w:style>
  <w:style w:type="paragraph" w:customStyle="1" w:styleId="Lista51">
    <w:name w:val="Lista 51"/>
    <w:basedOn w:val="Normal"/>
    <w:rsid w:val="00AE434D"/>
    <w:pPr>
      <w:ind w:left="1415" w:hanging="283"/>
    </w:pPr>
  </w:style>
  <w:style w:type="paragraph" w:customStyle="1" w:styleId="Continuarlista1">
    <w:name w:val="Continuar lista1"/>
    <w:basedOn w:val="Normal"/>
    <w:rsid w:val="00AE434D"/>
    <w:pPr>
      <w:spacing w:after="120"/>
      <w:ind w:left="283"/>
    </w:pPr>
  </w:style>
  <w:style w:type="paragraph" w:customStyle="1" w:styleId="Continuarlista21">
    <w:name w:val="Continuar lista 21"/>
    <w:basedOn w:val="Normal"/>
    <w:rsid w:val="00AE434D"/>
    <w:pPr>
      <w:spacing w:after="120"/>
      <w:ind w:left="566"/>
    </w:pPr>
  </w:style>
  <w:style w:type="paragraph" w:customStyle="1" w:styleId="Continuarlista31">
    <w:name w:val="Continuar lista 31"/>
    <w:basedOn w:val="Normal"/>
    <w:rsid w:val="00AE434D"/>
    <w:pPr>
      <w:spacing w:after="120"/>
      <w:ind w:left="849"/>
    </w:pPr>
  </w:style>
  <w:style w:type="paragraph" w:customStyle="1" w:styleId="Continuarlista41">
    <w:name w:val="Continuar lista 41"/>
    <w:basedOn w:val="Normal"/>
    <w:rsid w:val="00AE434D"/>
    <w:pPr>
      <w:spacing w:after="120"/>
      <w:ind w:left="1132"/>
    </w:pPr>
  </w:style>
  <w:style w:type="paragraph" w:customStyle="1" w:styleId="Continuarlista51">
    <w:name w:val="Continuar lista 51"/>
    <w:basedOn w:val="Normal"/>
    <w:rsid w:val="00AE434D"/>
    <w:pPr>
      <w:spacing w:after="120"/>
      <w:ind w:left="1415"/>
    </w:pPr>
  </w:style>
  <w:style w:type="paragraph" w:customStyle="1" w:styleId="Listaconnmeros1">
    <w:name w:val="Lista con números1"/>
    <w:basedOn w:val="Normal"/>
    <w:rsid w:val="00AE434D"/>
  </w:style>
  <w:style w:type="paragraph" w:customStyle="1" w:styleId="Listaconnmeros21">
    <w:name w:val="Lista con números 21"/>
    <w:basedOn w:val="Normal"/>
    <w:rsid w:val="00AE434D"/>
  </w:style>
  <w:style w:type="paragraph" w:customStyle="1" w:styleId="Listaconnmeros31">
    <w:name w:val="Lista con números 31"/>
    <w:basedOn w:val="Normal"/>
    <w:rsid w:val="00AE434D"/>
  </w:style>
  <w:style w:type="paragraph" w:customStyle="1" w:styleId="Listaconnmeros41">
    <w:name w:val="Lista con números 41"/>
    <w:basedOn w:val="Normal"/>
    <w:rsid w:val="00AE434D"/>
  </w:style>
  <w:style w:type="paragraph" w:customStyle="1" w:styleId="Listaconnmeros51">
    <w:name w:val="Lista con números 51"/>
    <w:basedOn w:val="Normal"/>
    <w:rsid w:val="00AE434D"/>
  </w:style>
  <w:style w:type="paragraph" w:customStyle="1" w:styleId="Textomacro1">
    <w:name w:val="Texto macro1"/>
    <w:rsid w:val="00AE43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jc w:val="both"/>
    </w:pPr>
    <w:rPr>
      <w:rFonts w:ascii="Courier New" w:hAnsi="Courier New" w:cs="Courier New"/>
      <w:lang w:val="en-AU" w:eastAsia="ar-SA"/>
    </w:rPr>
  </w:style>
  <w:style w:type="paragraph" w:customStyle="1" w:styleId="Encabezadodemensaje1">
    <w:name w:val="Encabezado de mensaje1"/>
    <w:basedOn w:val="Normal"/>
    <w:rsid w:val="00AE434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rFonts w:ascii="Arial" w:hAnsi="Arial" w:cs="Arial"/>
      <w:szCs w:val="24"/>
    </w:rPr>
  </w:style>
  <w:style w:type="paragraph" w:customStyle="1" w:styleId="Textosinformato1">
    <w:name w:val="Texto sin formato1"/>
    <w:basedOn w:val="Normal"/>
    <w:rsid w:val="00AE434D"/>
    <w:rPr>
      <w:rFonts w:ascii="Courier New" w:hAnsi="Courier New" w:cs="Courier New"/>
    </w:rPr>
  </w:style>
  <w:style w:type="paragraph" w:customStyle="1" w:styleId="Textoconsangra1">
    <w:name w:val="Texto con sangría1"/>
    <w:basedOn w:val="Normal"/>
    <w:next w:val="Normal"/>
    <w:rsid w:val="00AE434D"/>
    <w:pPr>
      <w:ind w:left="200" w:hanging="200"/>
    </w:pPr>
  </w:style>
  <w:style w:type="paragraph" w:customStyle="1" w:styleId="Encabezadodelista1">
    <w:name w:val="Encabezado de lista1"/>
    <w:basedOn w:val="Normal"/>
    <w:next w:val="Normal"/>
    <w:rsid w:val="00AE434D"/>
    <w:pPr>
      <w:spacing w:before="120"/>
    </w:pPr>
    <w:rPr>
      <w:rFonts w:ascii="Arial" w:hAnsi="Arial" w:cs="Arial"/>
      <w:b/>
      <w:bCs/>
      <w:szCs w:val="24"/>
    </w:rPr>
  </w:style>
  <w:style w:type="paragraph" w:customStyle="1" w:styleId="Sangranormal1">
    <w:name w:val="Sangría normal1"/>
    <w:basedOn w:val="Normal"/>
    <w:rsid w:val="00AE434D"/>
    <w:pPr>
      <w:ind w:left="708"/>
    </w:pPr>
  </w:style>
  <w:style w:type="paragraph" w:customStyle="1" w:styleId="Textoindependiente21">
    <w:name w:val="Texto independiente 21"/>
    <w:basedOn w:val="Normal"/>
    <w:rsid w:val="00AE434D"/>
    <w:pPr>
      <w:spacing w:after="120" w:line="480" w:lineRule="auto"/>
    </w:pPr>
  </w:style>
  <w:style w:type="paragraph" w:customStyle="1" w:styleId="Textoindependiente31">
    <w:name w:val="Texto independiente 31"/>
    <w:basedOn w:val="Normal"/>
    <w:rsid w:val="00AE434D"/>
    <w:pPr>
      <w:spacing w:after="120"/>
    </w:pPr>
    <w:rPr>
      <w:sz w:val="16"/>
      <w:szCs w:val="16"/>
    </w:rPr>
  </w:style>
  <w:style w:type="paragraph" w:styleId="Sangradetextonormal">
    <w:name w:val="Body Text Indent"/>
    <w:basedOn w:val="Normal"/>
    <w:rsid w:val="00AE434D"/>
    <w:pPr>
      <w:spacing w:after="120"/>
      <w:ind w:left="283"/>
    </w:pPr>
  </w:style>
  <w:style w:type="paragraph" w:customStyle="1" w:styleId="Sangra2detindependiente1">
    <w:name w:val="Sangría 2 de t. independiente1"/>
    <w:basedOn w:val="Normal"/>
    <w:rsid w:val="00AE434D"/>
    <w:pPr>
      <w:spacing w:after="120" w:line="480" w:lineRule="auto"/>
      <w:ind w:left="283"/>
    </w:pPr>
  </w:style>
  <w:style w:type="paragraph" w:customStyle="1" w:styleId="Sangra3detindependiente1">
    <w:name w:val="Sangría 3 de t. independiente1"/>
    <w:basedOn w:val="Normal"/>
    <w:rsid w:val="00AE434D"/>
    <w:pPr>
      <w:spacing w:after="120"/>
      <w:ind w:left="283"/>
    </w:pPr>
    <w:rPr>
      <w:sz w:val="16"/>
      <w:szCs w:val="16"/>
    </w:rPr>
  </w:style>
  <w:style w:type="paragraph" w:customStyle="1" w:styleId="Textoindependienteprimerasangra1">
    <w:name w:val="Texto independiente primera sangría1"/>
    <w:basedOn w:val="Textoindependiente"/>
    <w:rsid w:val="00AE434D"/>
    <w:pPr>
      <w:ind w:firstLine="210"/>
    </w:pPr>
  </w:style>
  <w:style w:type="paragraph" w:customStyle="1" w:styleId="Textoindependienteprimerasangra21">
    <w:name w:val="Texto independiente primera sangría 21"/>
    <w:basedOn w:val="Sangradetextonormal"/>
    <w:rsid w:val="00AE434D"/>
    <w:pPr>
      <w:ind w:firstLine="210"/>
    </w:pPr>
  </w:style>
  <w:style w:type="paragraph" w:styleId="Ttulo">
    <w:name w:val="Title"/>
    <w:basedOn w:val="Normal"/>
    <w:next w:val="Subttulo"/>
    <w:qFormat/>
    <w:rsid w:val="00AE434D"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Subttulo">
    <w:name w:val="Subtitle"/>
    <w:basedOn w:val="Normal"/>
    <w:next w:val="Textoindependiente"/>
    <w:qFormat/>
    <w:rsid w:val="00AE434D"/>
    <w:pPr>
      <w:spacing w:after="60"/>
      <w:jc w:val="center"/>
    </w:pPr>
    <w:rPr>
      <w:rFonts w:ascii="Arial" w:hAnsi="Arial" w:cs="Arial"/>
      <w:szCs w:val="24"/>
    </w:rPr>
  </w:style>
  <w:style w:type="paragraph" w:styleId="Remitedesobre">
    <w:name w:val="envelope return"/>
    <w:basedOn w:val="Normal"/>
    <w:rsid w:val="00AE434D"/>
    <w:rPr>
      <w:rFonts w:ascii="Arial" w:hAnsi="Arial" w:cs="Arial"/>
    </w:rPr>
  </w:style>
  <w:style w:type="paragraph" w:styleId="Direccinsobre">
    <w:name w:val="envelope address"/>
    <w:basedOn w:val="Normal"/>
    <w:rsid w:val="00AE434D"/>
    <w:pPr>
      <w:ind w:left="1"/>
    </w:pPr>
    <w:rPr>
      <w:rFonts w:ascii="Arial" w:hAnsi="Arial" w:cs="Arial"/>
      <w:szCs w:val="24"/>
    </w:rPr>
  </w:style>
  <w:style w:type="paragraph" w:styleId="Firma">
    <w:name w:val="Signature"/>
    <w:basedOn w:val="Normal"/>
    <w:rsid w:val="00AE434D"/>
    <w:pPr>
      <w:ind w:left="4252"/>
    </w:pPr>
  </w:style>
  <w:style w:type="paragraph" w:styleId="TDC1">
    <w:name w:val="toc 1"/>
    <w:basedOn w:val="Normal"/>
    <w:next w:val="Normal"/>
    <w:semiHidden/>
    <w:rsid w:val="00AE434D"/>
  </w:style>
  <w:style w:type="paragraph" w:styleId="TDC2">
    <w:name w:val="toc 2"/>
    <w:basedOn w:val="Normal"/>
    <w:next w:val="Normal"/>
    <w:semiHidden/>
    <w:rsid w:val="00AE434D"/>
    <w:pPr>
      <w:ind w:left="200"/>
    </w:pPr>
  </w:style>
  <w:style w:type="paragraph" w:styleId="TDC3">
    <w:name w:val="toc 3"/>
    <w:basedOn w:val="Normal"/>
    <w:next w:val="Normal"/>
    <w:semiHidden/>
    <w:rsid w:val="00AE434D"/>
    <w:pPr>
      <w:ind w:left="400"/>
    </w:pPr>
  </w:style>
  <w:style w:type="paragraph" w:customStyle="1" w:styleId="TDC41">
    <w:name w:val="TDC 41"/>
    <w:basedOn w:val="Normal"/>
    <w:next w:val="Normal"/>
    <w:rsid w:val="00AE434D"/>
    <w:pPr>
      <w:ind w:left="600"/>
    </w:pPr>
  </w:style>
  <w:style w:type="paragraph" w:customStyle="1" w:styleId="TDC51">
    <w:name w:val="TDC 51"/>
    <w:basedOn w:val="Normal"/>
    <w:next w:val="Normal"/>
    <w:rsid w:val="00AE434D"/>
    <w:pPr>
      <w:ind w:left="800"/>
    </w:pPr>
  </w:style>
  <w:style w:type="paragraph" w:customStyle="1" w:styleId="TDC61">
    <w:name w:val="TDC 61"/>
    <w:basedOn w:val="Normal"/>
    <w:next w:val="Normal"/>
    <w:rsid w:val="00AE434D"/>
    <w:pPr>
      <w:ind w:left="1000"/>
    </w:pPr>
  </w:style>
  <w:style w:type="paragraph" w:customStyle="1" w:styleId="TDC71">
    <w:name w:val="TDC 71"/>
    <w:basedOn w:val="Normal"/>
    <w:next w:val="Normal"/>
    <w:rsid w:val="00AE434D"/>
    <w:pPr>
      <w:ind w:left="1200"/>
    </w:pPr>
  </w:style>
  <w:style w:type="paragraph" w:customStyle="1" w:styleId="TDC81">
    <w:name w:val="TDC 81"/>
    <w:basedOn w:val="Normal"/>
    <w:next w:val="Normal"/>
    <w:rsid w:val="00AE434D"/>
    <w:pPr>
      <w:ind w:left="1400"/>
    </w:pPr>
  </w:style>
  <w:style w:type="paragraph" w:customStyle="1" w:styleId="TDC91">
    <w:name w:val="TDC 91"/>
    <w:basedOn w:val="Normal"/>
    <w:next w:val="Normal"/>
    <w:rsid w:val="00AE434D"/>
    <w:pPr>
      <w:ind w:left="1600"/>
    </w:pPr>
  </w:style>
  <w:style w:type="paragraph" w:customStyle="1" w:styleId="Contenidodelatabla">
    <w:name w:val="Contenido de la tabla"/>
    <w:basedOn w:val="Normal"/>
    <w:rsid w:val="00AE434D"/>
    <w:pPr>
      <w:suppressLineNumbers/>
    </w:pPr>
  </w:style>
  <w:style w:type="paragraph" w:customStyle="1" w:styleId="Encabezadodelatabla">
    <w:name w:val="Encabezado de la tabla"/>
    <w:basedOn w:val="Contenidodelatabla"/>
    <w:rsid w:val="00AE434D"/>
    <w:pPr>
      <w:jc w:val="center"/>
    </w:pPr>
    <w:rPr>
      <w:b/>
      <w:bCs/>
      <w:i/>
      <w:iCs/>
    </w:rPr>
  </w:style>
  <w:style w:type="paragraph" w:customStyle="1" w:styleId="TableContents">
    <w:name w:val="Table Contents"/>
    <w:basedOn w:val="Normal"/>
    <w:rsid w:val="00AE434D"/>
    <w:pPr>
      <w:suppressLineNumbers/>
    </w:pPr>
  </w:style>
  <w:style w:type="paragraph" w:customStyle="1" w:styleId="TableHeading">
    <w:name w:val="Table Heading"/>
    <w:basedOn w:val="TableContents"/>
    <w:rsid w:val="00AE434D"/>
    <w:pPr>
      <w:jc w:val="center"/>
    </w:pPr>
    <w:rPr>
      <w:b/>
      <w:bCs/>
    </w:rPr>
  </w:style>
  <w:style w:type="table" w:styleId="Tablaconcuadrcula">
    <w:name w:val="Table Grid"/>
    <w:basedOn w:val="Tablanormal"/>
    <w:rsid w:val="00F930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A5B5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A5B5F"/>
    <w:rPr>
      <w:rFonts w:ascii="Tahoma" w:hAnsi="Tahoma" w:cs="Tahoma"/>
      <w:sz w:val="16"/>
      <w:szCs w:val="16"/>
      <w:lang w:val="en-AU" w:eastAsia="ar-SA"/>
    </w:rPr>
  </w:style>
  <w:style w:type="character" w:customStyle="1" w:styleId="PiedepginaCar">
    <w:name w:val="Pie de página Car"/>
    <w:link w:val="Piedepgina"/>
    <w:uiPriority w:val="99"/>
    <w:rsid w:val="006A5B5F"/>
    <w:rPr>
      <w:sz w:val="24"/>
      <w:lang w:val="en-AU" w:eastAsia="ar-SA"/>
    </w:rPr>
  </w:style>
  <w:style w:type="character" w:customStyle="1" w:styleId="TextonotapieCar">
    <w:name w:val="Texto nota pie Car"/>
    <w:link w:val="Textonotapie"/>
    <w:semiHidden/>
    <w:rsid w:val="00B62DC7"/>
    <w:rPr>
      <w:sz w:val="22"/>
      <w:lang w:val="en-A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9FA8-6BE9-4CBD-9BC9-67C079A83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450</Words>
  <Characters>2463</Characters>
  <Application>Microsoft Office Word</Application>
  <DocSecurity>0</DocSecurity>
  <Lines>117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INSTRUCTIONS FOR PAPER PREPARATION FOR SOLAR THERMAL 2000 - SPA</vt:lpstr>
    </vt:vector>
  </TitlesOfParts>
  <Company>RAGASH</Company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PAPER PREPARATION FOR SOLAR THERMAL 2000 - SPA</dc:title>
  <dc:creator>Faculty of Engineering</dc:creator>
  <cp:lastModifiedBy>Modesto Montoya</cp:lastModifiedBy>
  <cp:revision>2</cp:revision>
  <cp:lastPrinted>2004-01-08T00:44:00Z</cp:lastPrinted>
  <dcterms:created xsi:type="dcterms:W3CDTF">2026-07-12T13:59:00Z</dcterms:created>
  <dcterms:modified xsi:type="dcterms:W3CDTF">2026-07-12T13:59:00Z</dcterms:modified>
</cp:coreProperties>
</file>